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29" w:rsidRDefault="00F32929" w:rsidP="009B6308">
      <w:pPr>
        <w:spacing w:before="120" w:after="0"/>
        <w:ind w:left="2880" w:firstLine="720"/>
        <w:rPr>
          <w:b/>
          <w:sz w:val="40"/>
          <w:szCs w:val="40"/>
          <w:u w:val="single"/>
        </w:rPr>
      </w:pPr>
      <w:r w:rsidRPr="00F32929">
        <w:rPr>
          <w:b/>
          <w:sz w:val="40"/>
          <w:szCs w:val="40"/>
          <w:u w:val="single"/>
        </w:rPr>
        <w:t>Referral Form</w:t>
      </w:r>
    </w:p>
    <w:p w:rsidR="00961268" w:rsidRDefault="003645A8" w:rsidP="00955830">
      <w:pPr>
        <w:spacing w:after="0" w:line="240" w:lineRule="auto"/>
        <w:jc w:val="right"/>
        <w:rPr>
          <w:sz w:val="20"/>
          <w:szCs w:val="20"/>
        </w:rPr>
      </w:pPr>
      <w:r w:rsidRPr="003306A5">
        <w:rPr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7C7D22" wp14:editId="2AD925EB">
                <wp:simplePos x="0" y="0"/>
                <wp:positionH relativeFrom="column">
                  <wp:posOffset>-19050</wp:posOffset>
                </wp:positionH>
                <wp:positionV relativeFrom="paragraph">
                  <wp:posOffset>213995</wp:posOffset>
                </wp:positionV>
                <wp:extent cx="6619875" cy="990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A8B" w:rsidRDefault="00B90A8B" w:rsidP="00B90A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Patient consent for sharing of information between </w:t>
                            </w:r>
                            <w:r w:rsidR="000E1FF5">
                              <w:rPr>
                                <w:sz w:val="24"/>
                                <w:szCs w:val="24"/>
                              </w:rPr>
                              <w:t>referrer +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CIFT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765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 w:rsidR="006D72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64454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282219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13F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645A8" w:rsidRDefault="003645A8" w:rsidP="00B90A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Service user aware of referral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765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72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13FB" w:rsidRPr="006413FB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 w:rsidR="006413FB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413FB" w:rsidRPr="006413FB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  <w:r w:rsidR="006413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5742" w:rsidRPr="003306A5" w:rsidRDefault="00235742" w:rsidP="00235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06A5">
                              <w:rPr>
                                <w:sz w:val="24"/>
                                <w:szCs w:val="24"/>
                              </w:rPr>
                              <w:t xml:space="preserve">Previous Contact with Mental Health Services: </w:t>
                            </w:r>
                            <w:r w:rsidRPr="003306A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1765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306A5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D728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306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8785075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306A5">
                                  <w:rPr>
                                    <w:rFonts w:ascii="MS Gothic" w:eastAsia="MS Gothic" w:hAnsi="MS Gothic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3306A5"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3306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77661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306A5">
                                  <w:rPr>
                                    <w:rFonts w:ascii="MS Gothic" w:eastAsia="MS Gothic" w:hAnsi="MS Gothic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35742" w:rsidRDefault="00235742" w:rsidP="00B90A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5742" w:rsidRDefault="00235742" w:rsidP="00B90A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45A8" w:rsidRDefault="003645A8" w:rsidP="00B90A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C7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6.85pt;width:521.25pt;height:7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orJAIAAEQEAAAOAAAAZHJzL2Uyb0RvYy54bWysU9tu2zAMfR+wfxD0vtgJkrQx4hRdugwD&#10;ugvQ7gMYWY6FSaInKbGzrx8lp5mx7WmYHgRRpI4OD8n1XW80O0nnFdqSTyc5Z9IKrJQ9lPzr8+7N&#10;LWc+gK1Ao5UlP0vP7zavX627tpAzbFBX0jECsb7o2pI3IbRFlnnRSAN+gq205KzRGQhkukNWOegI&#10;3ehslufLrENXtQ6F9J5uHwYn3yT8upYifK5rLwPTJSduIe0u7fu4Z5s1FAcHbaPEhQb8AwsDytKn&#10;V6gHCMCOTv0BZZRw6LEOE4Emw7pWQqYcKJtp/ls2Tw20MuVC4vj2KpP/f7Di0+mLY6qi2nFmwVCJ&#10;nmUf2Fvs2Syq07W+oKCnlsJCT9cxMmbq20cU3zyzuG3AHuS9c9g1EipiN40vs9HTAcdHkH33ESv6&#10;Bo4BE1BfOxMBSQxG6FSl87UykYqgy+Vyurq9WXAmyLda5cs8lS6D4uV163x4L9GweCi5o8ondDg9&#10;+hDZQPESktijVtVOaZ0Md9hvtWMnoC7ZpZUSoCTHYdqyjn5fzBaDAGOfH0Pkaf0NwqhA7a6VKfnt&#10;NQiKKNs7W6VmDKD0cCbK2l50jNINIoZ+31/qssfqTIo6HNqaxpAODbofnHXU0iX334/gJGf6g6Wq&#10;rKbzeZyBZMwXNzMy3NizH3vACoIqeeBsOG5DmpsomMV7ql6tkrCxzAOTC1dq1aT3ZaziLIztFPVr&#10;+Dc/AQAA//8DAFBLAwQUAAYACAAAACEA/UFP3uAAAAAKAQAADwAAAGRycy9kb3ducmV2LnhtbEyP&#10;zU7DMBCE70i8g7VIXFDrgKH5IU6FkEBwg4Lg6sbbJMJeB9tNw9vjnuA2q1nNfFOvZ2vYhD4MjiRc&#10;LjNgSK3TA3US3t8eFgWwEBVpZRyhhB8MsG5OT2pVaXegV5w2sWMphEKlJPQxjhXnoe3RqrB0I1Ly&#10;ds5bFdPpO669OqRwa/hVlq24VQOlhl6NeN9j+7XZWwnF9dP0GZ7Fy0e72pkyXuTT47eX8vxsvrsF&#10;FnGOf89wxE/o0CSmrduTDsxIWIg0JUoQIgd29DNR3gDbJlWUOfCm5v8nNL8AAAD//wMAUEsBAi0A&#10;FAAGAAgAAAAhALaDOJL+AAAA4QEAABMAAAAAAAAAAAAAAAAAAAAAAFtDb250ZW50X1R5cGVzXS54&#10;bWxQSwECLQAUAAYACAAAACEAOP0h/9YAAACUAQAACwAAAAAAAAAAAAAAAAAvAQAAX3JlbHMvLnJl&#10;bHNQSwECLQAUAAYACAAAACEAgjq6KyQCAABEBAAADgAAAAAAAAAAAAAAAAAuAgAAZHJzL2Uyb0Rv&#10;Yy54bWxQSwECLQAUAAYACAAAACEA/UFP3uAAAAAKAQAADwAAAAAAAAAAAAAAAAB+BAAAZHJzL2Rv&#10;d25yZXYueG1sUEsFBgAAAAAEAAQA8wAAAIsFAAAAAA==&#10;">
                <v:textbox>
                  <w:txbxContent>
                    <w:p w:rsidR="00B90A8B" w:rsidRDefault="00B90A8B" w:rsidP="00B90A8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Patient consent for sharing of information between </w:t>
                      </w:r>
                      <w:r w:rsidR="000E1FF5">
                        <w:rPr>
                          <w:sz w:val="24"/>
                          <w:szCs w:val="24"/>
                        </w:rPr>
                        <w:t>referrer +</w:t>
                      </w:r>
                      <w:r>
                        <w:rPr>
                          <w:sz w:val="24"/>
                          <w:szCs w:val="24"/>
                        </w:rPr>
                        <w:t>CIFT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7658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Yes</w:t>
                      </w:r>
                      <w:r w:rsidR="006D728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564454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282219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413F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3645A8" w:rsidRDefault="003645A8" w:rsidP="00B90A8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Service user aware of referral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7658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D728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413FB" w:rsidRPr="006413F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 w:rsidR="006413FB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6413FB" w:rsidRPr="006413F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  <w:r w:rsidR="006413F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35742" w:rsidRPr="003306A5" w:rsidRDefault="00235742" w:rsidP="00235742">
                      <w:pPr>
                        <w:rPr>
                          <w:sz w:val="24"/>
                          <w:szCs w:val="24"/>
                        </w:rPr>
                      </w:pPr>
                      <w:r w:rsidRPr="003306A5">
                        <w:rPr>
                          <w:sz w:val="24"/>
                          <w:szCs w:val="24"/>
                        </w:rPr>
                        <w:t xml:space="preserve">Previous Contact with Mental Health Services: </w:t>
                      </w:r>
                      <w:r w:rsidRPr="003306A5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  <w:r w:rsidR="00176582">
                        <w:rPr>
                          <w:sz w:val="24"/>
                          <w:szCs w:val="24"/>
                        </w:rPr>
                        <w:tab/>
                      </w:r>
                      <w:r w:rsidRPr="003306A5">
                        <w:rPr>
                          <w:sz w:val="24"/>
                          <w:szCs w:val="24"/>
                        </w:rPr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6D728D">
                        <w:rPr>
                          <w:sz w:val="24"/>
                          <w:szCs w:val="24"/>
                        </w:rPr>
                        <w:tab/>
                      </w:r>
                      <w:r w:rsidRPr="003306A5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8785075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306A5">
                            <w:rPr>
                              <w:rFonts w:ascii="MS Gothic" w:eastAsia="MS Gothic" w:hAnsi="MS Gothic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3306A5"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3306A5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2477661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306A5">
                            <w:rPr>
                              <w:rFonts w:ascii="MS Gothic" w:eastAsia="MS Gothic" w:hAnsi="MS Gothic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235742" w:rsidRDefault="00235742" w:rsidP="00B90A8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5742" w:rsidRDefault="00235742" w:rsidP="00B90A8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645A8" w:rsidRDefault="003645A8" w:rsidP="00B90A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5830" w:rsidRPr="003306A5">
        <w:rPr>
          <w:b/>
          <w:sz w:val="24"/>
          <w:szCs w:val="20"/>
        </w:rPr>
        <w:t>Date</w:t>
      </w:r>
      <w:r w:rsidR="00EF57BF" w:rsidRPr="003306A5">
        <w:rPr>
          <w:b/>
          <w:sz w:val="24"/>
          <w:szCs w:val="20"/>
        </w:rPr>
        <w:t xml:space="preserve"> of referral</w:t>
      </w:r>
      <w:r w:rsidR="00955830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35008484"/>
          <w:placeholder>
            <w:docPart w:val="AF37835425C9433FBF4B567E1E2D028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55830" w:rsidRPr="00D96964">
            <w:rPr>
              <w:rStyle w:val="PlaceholderText"/>
            </w:rPr>
            <w:t>Click here to enter a date.</w:t>
          </w:r>
        </w:sdtContent>
      </w:sdt>
    </w:p>
    <w:p w:rsidR="004A00D2" w:rsidRDefault="003645A8" w:rsidP="004A00D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Referred by:</w:t>
      </w:r>
      <w:r w:rsidR="00A20BD1">
        <w:rPr>
          <w:b/>
          <w:sz w:val="28"/>
          <w:szCs w:val="28"/>
        </w:rPr>
        <w:t xml:space="preserve"> </w:t>
      </w:r>
      <w:sdt>
        <w:sdtPr>
          <w:id w:val="632765137"/>
          <w:showingPlcHdr/>
          <w:text/>
        </w:sdtPr>
        <w:sdtEndPr/>
        <w:sdtContent>
          <w:r w:rsidR="00A20BD1" w:rsidRPr="00D96964">
            <w:rPr>
              <w:rStyle w:val="PlaceholderText"/>
            </w:rPr>
            <w:t>Click here to enter text.</w:t>
          </w:r>
        </w:sdtContent>
      </w:sdt>
      <w:r w:rsidR="004A00D2">
        <w:rPr>
          <w:b/>
          <w:sz w:val="28"/>
          <w:szCs w:val="28"/>
        </w:rPr>
        <w:tab/>
      </w:r>
      <w:r w:rsidR="004A00D2">
        <w:rPr>
          <w:b/>
          <w:sz w:val="28"/>
          <w:szCs w:val="28"/>
        </w:rPr>
        <w:tab/>
      </w:r>
      <w:r w:rsidR="004A00D2">
        <w:rPr>
          <w:b/>
          <w:sz w:val="28"/>
          <w:szCs w:val="28"/>
        </w:rPr>
        <w:tab/>
      </w:r>
      <w:r w:rsidR="004A00D2" w:rsidRPr="00F77F8A">
        <w:rPr>
          <w:b/>
          <w:sz w:val="24"/>
          <w:szCs w:val="28"/>
        </w:rPr>
        <w:t xml:space="preserve">GP </w:t>
      </w:r>
      <w:r w:rsidR="004A00D2">
        <w:rPr>
          <w:b/>
          <w:sz w:val="24"/>
          <w:szCs w:val="28"/>
        </w:rPr>
        <w:t>NAME</w:t>
      </w:r>
      <w:r w:rsidR="004A00D2">
        <w:rPr>
          <w:b/>
          <w:sz w:val="28"/>
          <w:szCs w:val="28"/>
        </w:rPr>
        <w:t>:</w:t>
      </w:r>
      <w:r w:rsidR="00A20BD1">
        <w:rPr>
          <w:b/>
          <w:sz w:val="28"/>
          <w:szCs w:val="28"/>
        </w:rPr>
        <w:t xml:space="preserve"> </w:t>
      </w:r>
      <w:sdt>
        <w:sdtPr>
          <w:id w:val="1467700920"/>
          <w:showingPlcHdr/>
          <w:text/>
        </w:sdtPr>
        <w:sdtEndPr/>
        <w:sdtContent>
          <w:r w:rsidR="00A20BD1" w:rsidRPr="00D96964">
            <w:rPr>
              <w:rStyle w:val="PlaceholderText"/>
            </w:rPr>
            <w:t>Click here to enter text.</w:t>
          </w:r>
        </w:sdtContent>
      </w:sdt>
    </w:p>
    <w:p w:rsidR="00F57BE8" w:rsidRDefault="004A00D2" w:rsidP="003306A5">
      <w:pPr>
        <w:spacing w:after="0" w:line="240" w:lineRule="auto"/>
        <w:ind w:left="5040" w:firstLine="720"/>
        <w:rPr>
          <w:sz w:val="28"/>
          <w:szCs w:val="28"/>
        </w:rPr>
      </w:pPr>
      <w:r>
        <w:rPr>
          <w:b/>
          <w:sz w:val="24"/>
          <w:szCs w:val="28"/>
        </w:rPr>
        <w:t xml:space="preserve">GP </w:t>
      </w:r>
      <w:r w:rsidRPr="00F77F8A">
        <w:rPr>
          <w:b/>
          <w:sz w:val="24"/>
          <w:szCs w:val="28"/>
        </w:rPr>
        <w:t>PRACTICE</w:t>
      </w:r>
      <w:r w:rsidRPr="00DF5C42">
        <w:rPr>
          <w:sz w:val="28"/>
          <w:szCs w:val="28"/>
        </w:rPr>
        <w:t xml:space="preserve">:  </w:t>
      </w:r>
      <w:sdt>
        <w:sdtPr>
          <w:id w:val="717250574"/>
          <w:showingPlcHdr/>
          <w:text/>
        </w:sdtPr>
        <w:sdtEndPr/>
        <w:sdtContent>
          <w:r w:rsidR="00A20BD1" w:rsidRPr="00D96964">
            <w:rPr>
              <w:rStyle w:val="PlaceholderText"/>
            </w:rPr>
            <w:t>Click here to enter text.</w:t>
          </w:r>
        </w:sdtContent>
      </w:sdt>
    </w:p>
    <w:p w:rsidR="00235742" w:rsidRPr="003306A5" w:rsidRDefault="0023574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Name:</w:t>
      </w:r>
      <w:r w:rsidR="00A20BD1">
        <w:rPr>
          <w:b/>
          <w:sz w:val="28"/>
          <w:szCs w:val="28"/>
        </w:rPr>
        <w:t xml:space="preserve"> </w:t>
      </w:r>
      <w:sdt>
        <w:sdtPr>
          <w:id w:val="38799641"/>
          <w:showingPlcHdr/>
          <w:text/>
        </w:sdtPr>
        <w:sdtEndPr/>
        <w:sdtContent>
          <w:r w:rsidR="00A20BD1" w:rsidRPr="00D96964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5742" w:rsidRPr="00F77F8A" w:rsidRDefault="00235742" w:rsidP="00235742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Profession/role:</w:t>
      </w:r>
      <w:r w:rsidR="00A20BD1">
        <w:rPr>
          <w:b/>
          <w:sz w:val="24"/>
          <w:szCs w:val="28"/>
        </w:rPr>
        <w:t xml:space="preserve"> </w:t>
      </w:r>
      <w:sdt>
        <w:sdtPr>
          <w:id w:val="1522892203"/>
          <w:showingPlcHdr/>
          <w:text/>
        </w:sdtPr>
        <w:sdtEndPr/>
        <w:sdtContent>
          <w:r w:rsidR="00A20BD1" w:rsidRPr="00D96964">
            <w:rPr>
              <w:rStyle w:val="PlaceholderText"/>
            </w:rPr>
            <w:t>Click here to enter text.</w:t>
          </w:r>
        </w:sdtContent>
      </w:sdt>
    </w:p>
    <w:p w:rsidR="00235742" w:rsidRPr="00F77F8A" w:rsidRDefault="00235742" w:rsidP="00235742">
      <w:pPr>
        <w:spacing w:after="0" w:line="240" w:lineRule="auto"/>
        <w:rPr>
          <w:b/>
          <w:sz w:val="24"/>
          <w:szCs w:val="28"/>
        </w:rPr>
      </w:pPr>
      <w:r w:rsidRPr="00F77F8A">
        <w:rPr>
          <w:b/>
          <w:sz w:val="24"/>
          <w:szCs w:val="28"/>
        </w:rPr>
        <w:t>Address</w:t>
      </w:r>
      <w:r>
        <w:rPr>
          <w:b/>
          <w:sz w:val="24"/>
          <w:szCs w:val="28"/>
        </w:rPr>
        <w:t>:</w:t>
      </w:r>
      <w:r w:rsidR="00A20BD1">
        <w:rPr>
          <w:b/>
          <w:sz w:val="24"/>
          <w:szCs w:val="28"/>
        </w:rPr>
        <w:t xml:space="preserve"> </w:t>
      </w:r>
      <w:sdt>
        <w:sdtPr>
          <w:id w:val="1603136596"/>
          <w:showingPlcHdr/>
          <w:text/>
        </w:sdtPr>
        <w:sdtEndPr/>
        <w:sdtContent>
          <w:r w:rsidR="00A20BD1" w:rsidRPr="00D96964">
            <w:rPr>
              <w:rStyle w:val="PlaceholderText"/>
            </w:rPr>
            <w:t>Click here to enter text.</w:t>
          </w:r>
        </w:sdtContent>
      </w:sdt>
    </w:p>
    <w:p w:rsidR="00235742" w:rsidRPr="00F77F8A" w:rsidRDefault="00235742" w:rsidP="00235742">
      <w:pPr>
        <w:spacing w:after="0" w:line="240" w:lineRule="auto"/>
        <w:rPr>
          <w:b/>
          <w:sz w:val="24"/>
          <w:szCs w:val="28"/>
        </w:rPr>
      </w:pPr>
      <w:r w:rsidRPr="00F77F8A">
        <w:rPr>
          <w:b/>
          <w:sz w:val="24"/>
          <w:szCs w:val="28"/>
        </w:rPr>
        <w:t>Email</w:t>
      </w:r>
      <w:r>
        <w:rPr>
          <w:b/>
          <w:sz w:val="24"/>
          <w:szCs w:val="28"/>
        </w:rPr>
        <w:t>:</w:t>
      </w:r>
      <w:r w:rsidR="00A20BD1">
        <w:rPr>
          <w:b/>
          <w:sz w:val="24"/>
          <w:szCs w:val="28"/>
        </w:rPr>
        <w:t xml:space="preserve"> </w:t>
      </w:r>
      <w:sdt>
        <w:sdtPr>
          <w:id w:val="-1228228703"/>
          <w:showingPlcHdr/>
          <w:text/>
        </w:sdtPr>
        <w:sdtEndPr/>
        <w:sdtContent>
          <w:r w:rsidR="00A20BD1" w:rsidRPr="00D96964">
            <w:rPr>
              <w:rStyle w:val="PlaceholderText"/>
            </w:rPr>
            <w:t>Click here to enter text.</w:t>
          </w:r>
        </w:sdtContent>
      </w:sdt>
    </w:p>
    <w:p w:rsidR="00235742" w:rsidRDefault="00235742">
      <w:pPr>
        <w:spacing w:after="0" w:line="240" w:lineRule="auto"/>
        <w:rPr>
          <w:sz w:val="28"/>
          <w:szCs w:val="28"/>
        </w:rPr>
      </w:pPr>
      <w:r w:rsidRPr="00F77F8A">
        <w:rPr>
          <w:b/>
          <w:sz w:val="24"/>
          <w:szCs w:val="28"/>
        </w:rPr>
        <w:t>Telephone Number</w:t>
      </w:r>
      <w:r w:rsidR="004A00D2">
        <w:rPr>
          <w:b/>
          <w:sz w:val="24"/>
          <w:szCs w:val="28"/>
        </w:rPr>
        <w:t>:</w:t>
      </w:r>
      <w:r w:rsidRPr="00F77F8A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ab/>
      </w:r>
      <w:sdt>
        <w:sdtPr>
          <w:id w:val="254492452"/>
          <w:showingPlcHdr/>
          <w:text/>
        </w:sdtPr>
        <w:sdtEndPr/>
        <w:sdtContent>
          <w:r w:rsidR="00A20BD1" w:rsidRPr="00D96964">
            <w:rPr>
              <w:rStyle w:val="PlaceholderText"/>
            </w:rPr>
            <w:t>Click here to enter text.</w:t>
          </w:r>
        </w:sdtContent>
      </w:sdt>
      <w:r w:rsidR="00A20BD1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</w:p>
    <w:p w:rsidR="003645A8" w:rsidRPr="003306A5" w:rsidRDefault="003645A8" w:rsidP="003306A5">
      <w:pPr>
        <w:spacing w:after="0" w:line="240" w:lineRule="auto"/>
        <w:ind w:left="5040" w:firstLine="720"/>
        <w:rPr>
          <w:sz w:val="28"/>
          <w:szCs w:val="28"/>
        </w:rPr>
      </w:pPr>
    </w:p>
    <w:p w:rsidR="00961268" w:rsidRPr="00955830" w:rsidRDefault="00176582" w:rsidP="00961268">
      <w:pPr>
        <w:spacing w:after="0" w:line="240" w:lineRule="auto"/>
        <w:rPr>
          <w:b/>
          <w:sz w:val="28"/>
          <w:szCs w:val="28"/>
        </w:rPr>
      </w:pPr>
      <w:r w:rsidRPr="00851DA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956950" wp14:editId="7BF5E4BF">
                <wp:simplePos x="0" y="0"/>
                <wp:positionH relativeFrom="column">
                  <wp:posOffset>-19050</wp:posOffset>
                </wp:positionH>
                <wp:positionV relativeFrom="paragraph">
                  <wp:posOffset>229235</wp:posOffset>
                </wp:positionV>
                <wp:extent cx="6581775" cy="3400425"/>
                <wp:effectExtent l="0" t="0" r="28575" b="28575"/>
                <wp:wrapTight wrapText="bothSides">
                  <wp:wrapPolygon edited="0">
                    <wp:start x="0" y="0"/>
                    <wp:lineTo x="0" y="21661"/>
                    <wp:lineTo x="21631" y="21661"/>
                    <wp:lineTo x="21631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C4" w:rsidRDefault="00662AC4">
                            <w:r w:rsidRPr="00176582">
                              <w:t>Name</w:t>
                            </w:r>
                            <w:r w:rsidR="00176582">
                              <w:t xml:space="preserve">:  </w:t>
                            </w:r>
                            <w:sdt>
                              <w:sdtPr>
                                <w:id w:val="-127862651"/>
                                <w:showingPlcHdr/>
                                <w:text/>
                              </w:sdtPr>
                              <w:sdtEndPr/>
                              <w:sdtContent>
                                <w:r w:rsidR="00176582" w:rsidRPr="00D9696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B90A8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90A8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90A8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7658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70C27">
                              <w:t>Alias</w:t>
                            </w:r>
                            <w:r w:rsidR="00176582">
                              <w:t xml:space="preserve">: </w:t>
                            </w:r>
                            <w:r w:rsidR="00270C27">
                              <w:t xml:space="preserve"> </w:t>
                            </w:r>
                            <w:sdt>
                              <w:sdtPr>
                                <w:id w:val="875811533"/>
                                <w:showingPlcHdr/>
                                <w:text/>
                              </w:sdtPr>
                              <w:sdtEndPr/>
                              <w:sdtContent>
                                <w:r w:rsidR="00270C27" w:rsidRPr="00D9696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E2EF8" w:rsidRDefault="000E2EF8" w:rsidP="000E2EF8">
                            <w:r>
                              <w:t xml:space="preserve">NHS No. </w:t>
                            </w:r>
                            <w:sdt>
                              <w:sdtPr>
                                <w:id w:val="1191265115"/>
                                <w:showingPlcHdr/>
                              </w:sdtPr>
                              <w:sdtEndPr/>
                              <w:sdtContent>
                                <w:r w:rsidRPr="00D9696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Ethnicity</w:t>
                            </w:r>
                            <w:r w:rsidR="00176582">
                              <w:t xml:space="preserve">: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166055544"/>
                                <w:showingPlcHdr/>
                                <w:comboBox>
                                  <w:listItem w:value="Choose an item."/>
                                  <w:listItem w:displayText="White British" w:value="White British"/>
                                </w:comboBox>
                              </w:sdtPr>
                              <w:sdtEndPr/>
                              <w:sdtContent>
                                <w:r w:rsidRPr="0005618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662AC4" w:rsidRDefault="00662AC4">
                            <w:r>
                              <w:t>DOB</w:t>
                            </w:r>
                            <w:r w:rsidR="00176582">
                              <w:t>:</w:t>
                            </w:r>
                            <w:r>
                              <w:tab/>
                            </w:r>
                            <w:sdt>
                              <w:sdtPr>
                                <w:id w:val="-209947595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D96964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70C27">
                              <w:t>Language</w:t>
                            </w:r>
                            <w:r w:rsidR="00176582">
                              <w:t xml:space="preserve">: </w:t>
                            </w:r>
                            <w:sdt>
                              <w:sdtPr>
                                <w:id w:val="-1049145489"/>
                                <w:showingPlcHdr/>
                                <w:text/>
                              </w:sdtPr>
                              <w:sdtEndPr/>
                              <w:sdtContent>
                                <w:r w:rsidR="00176582" w:rsidRPr="008D5B5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62AC4" w:rsidRDefault="00662AC4">
                            <w:r>
                              <w:t>Address</w:t>
                            </w:r>
                            <w:r w:rsidR="00176582">
                              <w:t xml:space="preserve">: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351107213"/>
                                <w:showingPlcHdr/>
                                <w:text/>
                              </w:sdtPr>
                              <w:sdtEndPr/>
                              <w:sdtContent>
                                <w:r w:rsidRPr="00D9696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270C27">
                              <w:tab/>
                            </w:r>
                            <w:r w:rsidR="00270C27">
                              <w:tab/>
                            </w:r>
                            <w:r w:rsidR="00270C27">
                              <w:tab/>
                            </w:r>
                            <w:r w:rsidR="00270C27" w:rsidRPr="00270C27">
                              <w:t>Interpreter/Sign Language</w:t>
                            </w:r>
                            <w:r w:rsidR="00176582">
                              <w:t xml:space="preserve">: </w:t>
                            </w:r>
                            <w:sdt>
                              <w:sdtPr>
                                <w:id w:val="1714611892"/>
                                <w:showingPlcHdr/>
                                <w:comboBox>
                                  <w:listItem w:value="Choose an item."/>
                                  <w:listItem w:displayText="Interpreter" w:value="Interpreter"/>
                                  <w:listItem w:displayText="Sign Language" w:value="Sign Language"/>
                                </w:comboBox>
                              </w:sdtPr>
                              <w:sdtEndPr/>
                              <w:sdtContent>
                                <w:r w:rsidR="00270C27" w:rsidRPr="0005618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662AC4" w:rsidRDefault="00662AC4">
                            <w:r>
                              <w:t>Post Code</w:t>
                            </w:r>
                            <w:r w:rsidR="00176582"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967852600"/>
                                <w:showingPlcHdr/>
                                <w:text/>
                              </w:sdtPr>
                              <w:sdtEndPr/>
                              <w:sdtContent>
                                <w:r w:rsidRPr="008D5B5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270C27">
                              <w:tab/>
                            </w:r>
                            <w:r w:rsidR="00270C27">
                              <w:tab/>
                            </w:r>
                            <w:r w:rsidR="00270C27">
                              <w:tab/>
                              <w:t>Employment</w:t>
                            </w:r>
                            <w:r w:rsidR="00176582">
                              <w:t xml:space="preserve">: </w:t>
                            </w:r>
                            <w:r w:rsidR="00176582">
                              <w:tab/>
                            </w:r>
                            <w:sdt>
                              <w:sdtPr>
                                <w:id w:val="-272628178"/>
                                <w:showingPlcHdr/>
                                <w:comboBox>
                                  <w:listItem w:value="Choose an item."/>
                                  <w:listItem w:displayText="Employed" w:value="Employed"/>
                                  <w:listItem w:displayText="Employment at Risk" w:value="Employment at Risk"/>
                                  <w:listItem w:displayText="Unemployed" w:value="Unemployed"/>
                                </w:comboBox>
                              </w:sdtPr>
                              <w:sdtEndPr/>
                              <w:sdtContent>
                                <w:r w:rsidR="00270C27" w:rsidRPr="0005618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4F5CD5" w:rsidRDefault="004F5CD5" w:rsidP="00955830">
                            <w:pPr>
                              <w:spacing w:after="0"/>
                            </w:pPr>
                            <w:r>
                              <w:t>Email:</w:t>
                            </w:r>
                            <w:r w:rsidR="00176582">
                              <w:t xml:space="preserve"> </w:t>
                            </w:r>
                            <w:sdt>
                              <w:sdtPr>
                                <w:id w:val="-1283643243"/>
                                <w:showingPlcHdr/>
                                <w:text/>
                              </w:sdtPr>
                              <w:sdtEndPr/>
                              <w:sdtContent>
                                <w:r w:rsidR="00176582" w:rsidRPr="00D9696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F5CD5" w:rsidRDefault="004F5CD5" w:rsidP="00955830">
                            <w:pPr>
                              <w:spacing w:after="0"/>
                            </w:pPr>
                            <w:r>
                              <w:t>Telephone:</w:t>
                            </w:r>
                            <w:r w:rsidR="00176582">
                              <w:t xml:space="preserve"> </w:t>
                            </w:r>
                            <w:sdt>
                              <w:sdtPr>
                                <w:id w:val="699442216"/>
                                <w:showingPlcHdr/>
                                <w:text/>
                              </w:sdtPr>
                              <w:sdtEndPr/>
                              <w:sdtContent>
                                <w:r w:rsidR="00176582" w:rsidRPr="00D9696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Marital status:</w:t>
                            </w:r>
                            <w:r w:rsidR="00176582">
                              <w:t xml:space="preserve"> </w:t>
                            </w:r>
                            <w:sdt>
                              <w:sdtPr>
                                <w:id w:val="1838115485"/>
                                <w:showingPlcHdr/>
                                <w:text/>
                              </w:sdtPr>
                              <w:sdtEndPr/>
                              <w:sdtContent>
                                <w:r w:rsidR="00176582" w:rsidRPr="00D9696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62AC4" w:rsidRDefault="00662AC4" w:rsidP="00955830">
                            <w:pPr>
                              <w:spacing w:after="0"/>
                            </w:pPr>
                            <w:r>
                              <w:t xml:space="preserve">Mobile number: </w:t>
                            </w:r>
                            <w:sdt>
                              <w:sdtPr>
                                <w:id w:val="-562166572"/>
                                <w:showingPlcHdr/>
                                <w:text/>
                              </w:sdtPr>
                              <w:sdtEndPr/>
                              <w:sdtContent>
                                <w:r w:rsidRPr="00D9696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 w:rsidR="00270C27">
                              <w:t>Housing</w:t>
                            </w:r>
                            <w:r w:rsidR="00176582">
                              <w:t xml:space="preserve">: </w:t>
                            </w:r>
                            <w:r w:rsidR="00176582">
                              <w:tab/>
                            </w:r>
                            <w:sdt>
                              <w:sdtPr>
                                <w:id w:val="-1226145403"/>
                                <w:showingPlcHdr/>
                                <w:comboBox>
                                  <w:listItem w:value="Choose an item."/>
                                  <w:listItem w:displayText="Stable Accommodation" w:value="Stable Accommodation"/>
                                  <w:listItem w:displayText="Temp Accommodation" w:value="Temp Accommodation"/>
                                  <w:listItem w:displayText="Homeless" w:value="Homeless"/>
                                  <w:listItem w:displayText="Rough Sleeping" w:value="Rough Sleeping"/>
                                </w:comboBox>
                              </w:sdtPr>
                              <w:sdtEndPr/>
                              <w:sdtContent>
                                <w:r w:rsidR="00270C27" w:rsidRPr="0005618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3645A8" w:rsidRDefault="00662AC4" w:rsidP="00955830">
                            <w:pPr>
                              <w:spacing w:after="0"/>
                            </w:pPr>
                            <w:r>
                              <w:t>Consent to contact by mobile/email</w:t>
                            </w:r>
                            <w:r w:rsidR="00176582">
                              <w:t>:</w:t>
                            </w:r>
                            <w:r w:rsidR="000E2EF8">
                              <w:tab/>
                            </w:r>
                            <w:proofErr w:type="gramStart"/>
                            <w:r w:rsidR="000E2EF8">
                              <w:rPr>
                                <w:sz w:val="24"/>
                                <w:szCs w:val="24"/>
                              </w:rPr>
                              <w:t xml:space="preserve">Yes  </w:t>
                            </w:r>
                            <w:proofErr w:type="gramEnd"/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33059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2EF8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E2EF8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E2EF8">
                              <w:tab/>
                            </w:r>
                            <w:r w:rsidR="000E2EF8">
                              <w:tab/>
                            </w:r>
                            <w:r w:rsidR="006D728D">
                              <w:t xml:space="preserve"> </w:t>
                            </w:r>
                            <w:r w:rsidR="000E2EF8">
                              <w:rPr>
                                <w:sz w:val="24"/>
                                <w:szCs w:val="24"/>
                              </w:rPr>
                              <w:t xml:space="preserve">No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91000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2EF8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E2EF8">
                              <w:tab/>
                            </w:r>
                            <w:r w:rsidR="00270C27">
                              <w:tab/>
                            </w:r>
                            <w:r w:rsidR="00270C27">
                              <w:tab/>
                            </w:r>
                            <w:r w:rsidR="00270C27">
                              <w:tab/>
                            </w:r>
                          </w:p>
                          <w:p w:rsidR="00662AC4" w:rsidRDefault="00662AC4" w:rsidP="008D5B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Parental Responsibility:  </w:t>
                            </w:r>
                            <w:r w:rsidR="000E2E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2E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Yes  </w:t>
                            </w:r>
                            <w:proofErr w:type="gramEnd"/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552063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E2E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2E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475741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45A8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62AC4" w:rsidRDefault="00662AC4" w:rsidP="006F7E64">
                            <w:pPr>
                              <w:rPr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3306A5">
                              <w:rPr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6F7E64" w:rsidRPr="003306A5">
                              <w:rPr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useful information: </w:t>
                            </w:r>
                            <w:r w:rsidR="00176582">
                              <w:rPr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(</w:t>
                            </w:r>
                            <w:r w:rsidR="006F7E64" w:rsidRPr="003306A5">
                              <w:rPr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Best method/time to contact, physical health impairments</w:t>
                            </w:r>
                            <w:r w:rsidR="005D61FD">
                              <w:rPr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 etc</w:t>
                            </w:r>
                            <w:r w:rsidR="00176582">
                              <w:rPr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.):</w:t>
                            </w:r>
                          </w:p>
                          <w:p w:rsidR="00176582" w:rsidRDefault="009108CF" w:rsidP="006F7E64">
                            <w:pPr>
                              <w:rPr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-202791704"/>
                                <w:showingPlcHdr/>
                                <w:text/>
                              </w:sdtPr>
                              <w:sdtEndPr/>
                              <w:sdtContent>
                                <w:r w:rsidR="00176582" w:rsidRPr="008D5B5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76582" w:rsidRPr="003306A5" w:rsidRDefault="00176582" w:rsidP="006F7E64">
                            <w:pPr>
                              <w:rPr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  <w:p w:rsidR="006F7E64" w:rsidRDefault="006F7E64" w:rsidP="008D5B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56950" id="_x0000_s1027" type="#_x0000_t202" style="position:absolute;margin-left:-1.5pt;margin-top:18.05pt;width:518.25pt;height:26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GsJwIAAE4EAAAOAAAAZHJzL2Uyb0RvYy54bWysVNtu2zAMfR+wfxD0vthJkyY14hRdugwD&#10;ugvQ7gNoWY6FSaInKbG7ry+lpGl2wR6G+UEgReqQPCS9vB6MZnvpvEJb8vEo50xagbWy25J/fdi8&#10;WXDmA9gaNFpZ8kfp+fXq9atl3xVygi3qWjpGINYXfVfyNoSuyDIvWmnAj7CTlowNOgOBVLfNagc9&#10;oRudTfL8MuvR1Z1DIb2n29uDka8SftNIET43jZeB6ZJTbiGdLp1VPLPVEoqtg65V4pgG/EMWBpSl&#10;oCeoWwjAdk79BmWUcOixCSOBJsOmUUKmGqiacf5LNfctdDLVQuT47kST/3+w4tP+i2OqLvlFPufM&#10;gqEmPcghsLc4sEnkp+98QW73HTmGga6pz6lW392h+OaZxXULditvnMO+lVBTfuP4Mjt7esDxEaTq&#10;P2JNYWAXMAENjTORPKKDETr16fHUm5iKoMvL2WI8n884E2S7mOb5dDJLMaB4ft45H95LNCwKJXfU&#10;/AQP+zsfYjpQPLvEaB61qjdK66S4bbXWju2BBmWTviP6T27asr7kVzOK/XeIPH1/gjAq0MRrZUq+&#10;ODlBEXl7Z+s0jwGUPsiUsrZHIiN3BxbDUA2pZ4nlSHKF9SMx6/Aw4LSQJLTofnDW03CX3H/fgZOc&#10;6Q+WunM1nk7jNiRlOptPSHHnlurcAlYQVMkDZwdxHdIGRQYs3lAXG5X4fcnkmDINbaL9uGBxK871&#10;5PXyG1g9AQAA//8DAFBLAwQUAAYACAAAACEAUV8d2OAAAAAKAQAADwAAAGRycy9kb3ducmV2Lnht&#10;bEyPzU7DMBCE70i8g7VIXFDrBNO0hGwqhASiNygIrm68TSL8E2w3DW+Pe4LjaEYz31TryWg2kg+9&#10;swj5PANGtnGqty3C+9vjbAUsRGmV1M4Swg8FWNfnZ5UslTvaVxq3sWWpxIZSInQxDiXnoenIyDB3&#10;A9nk7Z03MibpW668PKZyo/l1lhXcyN6mhU4O9NBR87U9GITVzfP4GTbi5aMp9vo2Xi3Hp2+PeHkx&#10;3d8BizTFvzCc8BM61Ilp5w5WBaYRZiJdiQiiyIGd/EyIBbAdwmKZF8Driv+/UP8CAAD//wMAUEsB&#10;Ai0AFAAGAAgAAAAhALaDOJL+AAAA4QEAABMAAAAAAAAAAAAAAAAAAAAAAFtDb250ZW50X1R5cGVz&#10;XS54bWxQSwECLQAUAAYACAAAACEAOP0h/9YAAACUAQAACwAAAAAAAAAAAAAAAAAvAQAAX3JlbHMv&#10;LnJlbHNQSwECLQAUAAYACAAAACEAmmIRrCcCAABOBAAADgAAAAAAAAAAAAAAAAAuAgAAZHJzL2Uy&#10;b0RvYy54bWxQSwECLQAUAAYACAAAACEAUV8d2OAAAAAKAQAADwAAAAAAAAAAAAAAAACBBAAAZHJz&#10;L2Rvd25yZXYueG1sUEsFBgAAAAAEAAQA8wAAAI4FAAAAAA==&#10;">
                <v:textbox>
                  <w:txbxContent>
                    <w:p w:rsidR="00662AC4" w:rsidRDefault="00662AC4">
                      <w:r w:rsidRPr="00176582">
                        <w:t>Name</w:t>
                      </w:r>
                      <w:r w:rsidR="00176582">
                        <w:t xml:space="preserve">:  </w:t>
                      </w:r>
                      <w:sdt>
                        <w:sdtPr>
                          <w:id w:val="-127862651"/>
                          <w:showingPlcHdr/>
                          <w:text/>
                        </w:sdtPr>
                        <w:sdtEndPr/>
                        <w:sdtContent>
                          <w:r w:rsidR="00176582" w:rsidRPr="00D9696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B90A8B">
                        <w:rPr>
                          <w:sz w:val="28"/>
                          <w:szCs w:val="28"/>
                        </w:rPr>
                        <w:tab/>
                      </w:r>
                      <w:r w:rsidR="00B90A8B">
                        <w:rPr>
                          <w:sz w:val="28"/>
                          <w:szCs w:val="28"/>
                        </w:rPr>
                        <w:tab/>
                      </w:r>
                      <w:r w:rsidR="00B90A8B">
                        <w:rPr>
                          <w:sz w:val="28"/>
                          <w:szCs w:val="28"/>
                        </w:rPr>
                        <w:tab/>
                      </w:r>
                      <w:r w:rsidR="00176582">
                        <w:rPr>
                          <w:sz w:val="28"/>
                          <w:szCs w:val="28"/>
                        </w:rPr>
                        <w:tab/>
                      </w:r>
                      <w:r w:rsidR="00270C27">
                        <w:t>Alias</w:t>
                      </w:r>
                      <w:r w:rsidR="00176582">
                        <w:t xml:space="preserve">: </w:t>
                      </w:r>
                      <w:r w:rsidR="00270C27">
                        <w:t xml:space="preserve"> </w:t>
                      </w:r>
                      <w:sdt>
                        <w:sdtPr>
                          <w:id w:val="875811533"/>
                          <w:showingPlcHdr/>
                          <w:text/>
                        </w:sdtPr>
                        <w:sdtEndPr/>
                        <w:sdtContent>
                          <w:r w:rsidR="00270C27" w:rsidRPr="00D9696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0E2EF8" w:rsidRDefault="000E2EF8" w:rsidP="000E2EF8">
                      <w:r>
                        <w:t xml:space="preserve">NHS No. </w:t>
                      </w:r>
                      <w:sdt>
                        <w:sdtPr>
                          <w:id w:val="1191265115"/>
                          <w:showingPlcHdr/>
                        </w:sdtPr>
                        <w:sdtEndPr/>
                        <w:sdtContent>
                          <w:r w:rsidRPr="00D9696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  <w:t>Ethnicity</w:t>
                      </w:r>
                      <w:r w:rsidR="00176582">
                        <w:t xml:space="preserve">: </w:t>
                      </w:r>
                      <w:r>
                        <w:t xml:space="preserve"> </w:t>
                      </w:r>
                      <w:sdt>
                        <w:sdtPr>
                          <w:id w:val="1166055544"/>
                          <w:showingPlcHdr/>
                          <w:comboBox>
                            <w:listItem w:value="Choose an item."/>
                            <w:listItem w:displayText="White British" w:value="White British"/>
                          </w:comboBox>
                        </w:sdtPr>
                        <w:sdtEndPr/>
                        <w:sdtContent>
                          <w:r w:rsidRPr="0005618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662AC4" w:rsidRDefault="00662AC4">
                      <w:r>
                        <w:t>DOB</w:t>
                      </w:r>
                      <w:r w:rsidR="00176582">
                        <w:t>:</w:t>
                      </w:r>
                      <w:r>
                        <w:tab/>
                      </w:r>
                      <w:sdt>
                        <w:sdtPr>
                          <w:id w:val="-209947595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D96964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70C27">
                        <w:t>Language</w:t>
                      </w:r>
                      <w:r w:rsidR="00176582">
                        <w:t xml:space="preserve">: </w:t>
                      </w:r>
                      <w:sdt>
                        <w:sdtPr>
                          <w:id w:val="-1049145489"/>
                          <w:showingPlcHdr/>
                          <w:text/>
                        </w:sdtPr>
                        <w:sdtEndPr/>
                        <w:sdtContent>
                          <w:r w:rsidR="00176582" w:rsidRPr="008D5B5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662AC4" w:rsidRDefault="00662AC4">
                      <w:r>
                        <w:t>Address</w:t>
                      </w:r>
                      <w:r w:rsidR="00176582">
                        <w:t xml:space="preserve">: </w:t>
                      </w:r>
                      <w:r>
                        <w:t xml:space="preserve"> </w:t>
                      </w:r>
                      <w:sdt>
                        <w:sdtPr>
                          <w:id w:val="-1351107213"/>
                          <w:showingPlcHdr/>
                          <w:text/>
                        </w:sdtPr>
                        <w:sdtEndPr/>
                        <w:sdtContent>
                          <w:r w:rsidRPr="00D9696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270C27">
                        <w:tab/>
                      </w:r>
                      <w:r w:rsidR="00270C27">
                        <w:tab/>
                      </w:r>
                      <w:r w:rsidR="00270C27">
                        <w:tab/>
                      </w:r>
                      <w:r w:rsidR="00270C27" w:rsidRPr="00270C27">
                        <w:t>Interpreter/Sign Language</w:t>
                      </w:r>
                      <w:r w:rsidR="00176582">
                        <w:t xml:space="preserve">: </w:t>
                      </w:r>
                      <w:sdt>
                        <w:sdtPr>
                          <w:id w:val="1714611892"/>
                          <w:showingPlcHdr/>
                          <w:comboBox>
                            <w:listItem w:value="Choose an item."/>
                            <w:listItem w:displayText="Interpreter" w:value="Interpreter"/>
                            <w:listItem w:displayText="Sign Language" w:value="Sign Language"/>
                          </w:comboBox>
                        </w:sdtPr>
                        <w:sdtEndPr/>
                        <w:sdtContent>
                          <w:r w:rsidR="00270C27" w:rsidRPr="0005618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662AC4" w:rsidRDefault="00662AC4">
                      <w:r>
                        <w:t>Post Code</w:t>
                      </w:r>
                      <w:r w:rsidR="00176582">
                        <w:t>:</w:t>
                      </w:r>
                      <w:r>
                        <w:t xml:space="preserve"> </w:t>
                      </w:r>
                      <w:sdt>
                        <w:sdtPr>
                          <w:id w:val="1967852600"/>
                          <w:showingPlcHdr/>
                          <w:text/>
                        </w:sdtPr>
                        <w:sdtEndPr/>
                        <w:sdtContent>
                          <w:r w:rsidRPr="008D5B5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270C27">
                        <w:tab/>
                      </w:r>
                      <w:r w:rsidR="00270C27">
                        <w:tab/>
                      </w:r>
                      <w:r w:rsidR="00270C27">
                        <w:tab/>
                        <w:t>Employment</w:t>
                      </w:r>
                      <w:r w:rsidR="00176582">
                        <w:t xml:space="preserve">: </w:t>
                      </w:r>
                      <w:r w:rsidR="00176582">
                        <w:tab/>
                      </w:r>
                      <w:sdt>
                        <w:sdtPr>
                          <w:id w:val="-272628178"/>
                          <w:showingPlcHdr/>
                          <w:comboBox>
                            <w:listItem w:value="Choose an item."/>
                            <w:listItem w:displayText="Employed" w:value="Employed"/>
                            <w:listItem w:displayText="Employment at Risk" w:value="Employment at Risk"/>
                            <w:listItem w:displayText="Unemployed" w:value="Unemployed"/>
                          </w:comboBox>
                        </w:sdtPr>
                        <w:sdtEndPr/>
                        <w:sdtContent>
                          <w:r w:rsidR="00270C27" w:rsidRPr="0005618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4F5CD5" w:rsidRDefault="004F5CD5" w:rsidP="00955830">
                      <w:pPr>
                        <w:spacing w:after="0"/>
                      </w:pPr>
                      <w:r>
                        <w:t>Email:</w:t>
                      </w:r>
                      <w:r w:rsidR="00176582">
                        <w:t xml:space="preserve"> </w:t>
                      </w:r>
                      <w:sdt>
                        <w:sdtPr>
                          <w:id w:val="-1283643243"/>
                          <w:showingPlcHdr/>
                          <w:text/>
                        </w:sdtPr>
                        <w:sdtEndPr/>
                        <w:sdtContent>
                          <w:r w:rsidR="00176582" w:rsidRPr="00D9696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4F5CD5" w:rsidRDefault="004F5CD5" w:rsidP="00955830">
                      <w:pPr>
                        <w:spacing w:after="0"/>
                      </w:pPr>
                      <w:r>
                        <w:t>Telephone:</w:t>
                      </w:r>
                      <w:r w:rsidR="00176582">
                        <w:t xml:space="preserve"> </w:t>
                      </w:r>
                      <w:sdt>
                        <w:sdtPr>
                          <w:id w:val="699442216"/>
                          <w:showingPlcHdr/>
                          <w:text/>
                        </w:sdtPr>
                        <w:sdtEndPr/>
                        <w:sdtContent>
                          <w:r w:rsidR="00176582" w:rsidRPr="00D9696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  <w:t>Marital status:</w:t>
                      </w:r>
                      <w:r w:rsidR="00176582">
                        <w:t xml:space="preserve"> </w:t>
                      </w:r>
                      <w:sdt>
                        <w:sdtPr>
                          <w:id w:val="1838115485"/>
                          <w:showingPlcHdr/>
                          <w:text/>
                        </w:sdtPr>
                        <w:sdtEndPr/>
                        <w:sdtContent>
                          <w:r w:rsidR="00176582" w:rsidRPr="00D9696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662AC4" w:rsidRDefault="00662AC4" w:rsidP="00955830">
                      <w:pPr>
                        <w:spacing w:after="0"/>
                      </w:pPr>
                      <w:r>
                        <w:t xml:space="preserve">Mobile number: </w:t>
                      </w:r>
                      <w:sdt>
                        <w:sdtPr>
                          <w:id w:val="-562166572"/>
                          <w:showingPlcHdr/>
                          <w:text/>
                        </w:sdtPr>
                        <w:sdtEndPr/>
                        <w:sdtContent>
                          <w:r w:rsidRPr="00D9696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 w:rsidR="00270C27">
                        <w:t>Housing</w:t>
                      </w:r>
                      <w:r w:rsidR="00176582">
                        <w:t xml:space="preserve">: </w:t>
                      </w:r>
                      <w:r w:rsidR="00176582">
                        <w:tab/>
                      </w:r>
                      <w:sdt>
                        <w:sdtPr>
                          <w:id w:val="-1226145403"/>
                          <w:showingPlcHdr/>
                          <w:comboBox>
                            <w:listItem w:value="Choose an item."/>
                            <w:listItem w:displayText="Stable Accommodation" w:value="Stable Accommodation"/>
                            <w:listItem w:displayText="Temp Accommodation" w:value="Temp Accommodation"/>
                            <w:listItem w:displayText="Homeless" w:value="Homeless"/>
                            <w:listItem w:displayText="Rough Sleeping" w:value="Rough Sleeping"/>
                          </w:comboBox>
                        </w:sdtPr>
                        <w:sdtEndPr/>
                        <w:sdtContent>
                          <w:r w:rsidR="00270C27" w:rsidRPr="0005618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3645A8" w:rsidRDefault="00662AC4" w:rsidP="00955830">
                      <w:pPr>
                        <w:spacing w:after="0"/>
                      </w:pPr>
                      <w:r>
                        <w:t>Consent to contact by mobile/email</w:t>
                      </w:r>
                      <w:r w:rsidR="00176582">
                        <w:t>:</w:t>
                      </w:r>
                      <w:r w:rsidR="000E2EF8">
                        <w:tab/>
                      </w:r>
                      <w:proofErr w:type="gramStart"/>
                      <w:r w:rsidR="000E2EF8">
                        <w:rPr>
                          <w:sz w:val="24"/>
                          <w:szCs w:val="24"/>
                        </w:rPr>
                        <w:t xml:space="preserve">Yes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-13330596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2EF8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E2EF8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0E2EF8">
                        <w:tab/>
                      </w:r>
                      <w:r w:rsidR="000E2EF8">
                        <w:tab/>
                      </w:r>
                      <w:r w:rsidR="006D728D">
                        <w:t xml:space="preserve"> </w:t>
                      </w:r>
                      <w:r w:rsidR="000E2EF8">
                        <w:rPr>
                          <w:sz w:val="24"/>
                          <w:szCs w:val="24"/>
                        </w:rPr>
                        <w:t xml:space="preserve">No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91000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2EF8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E2EF8">
                        <w:tab/>
                      </w:r>
                      <w:r w:rsidR="00270C27">
                        <w:tab/>
                      </w:r>
                      <w:r w:rsidR="00270C27">
                        <w:tab/>
                      </w:r>
                      <w:r w:rsidR="00270C27">
                        <w:tab/>
                      </w:r>
                    </w:p>
                    <w:p w:rsidR="00662AC4" w:rsidRDefault="00662AC4" w:rsidP="008D5B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Parental Responsibility:  </w:t>
                      </w:r>
                      <w:r w:rsidR="000E2EF8">
                        <w:rPr>
                          <w:sz w:val="24"/>
                          <w:szCs w:val="24"/>
                        </w:rPr>
                        <w:tab/>
                      </w:r>
                      <w:r w:rsidR="000E2EF8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Yes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5552063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0E2EF8">
                        <w:rPr>
                          <w:sz w:val="24"/>
                          <w:szCs w:val="24"/>
                        </w:rPr>
                        <w:tab/>
                      </w:r>
                      <w:r w:rsidR="000E2EF8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No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475741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45A8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662AC4" w:rsidRDefault="00662AC4" w:rsidP="006F7E64">
                      <w:pPr>
                        <w:rPr>
                          <w:color w:val="1D1B11" w:themeColor="background2" w:themeShade="1A"/>
                          <w:sz w:val="24"/>
                          <w:szCs w:val="24"/>
                        </w:rPr>
                      </w:pPr>
                      <w:r w:rsidRPr="003306A5">
                        <w:rPr>
                          <w:color w:val="1D1B11" w:themeColor="background2" w:themeShade="1A"/>
                          <w:sz w:val="24"/>
                          <w:szCs w:val="24"/>
                        </w:rPr>
                        <w:t xml:space="preserve">Other </w:t>
                      </w:r>
                      <w:r w:rsidR="006F7E64" w:rsidRPr="003306A5">
                        <w:rPr>
                          <w:color w:val="1D1B11" w:themeColor="background2" w:themeShade="1A"/>
                          <w:sz w:val="24"/>
                          <w:szCs w:val="24"/>
                        </w:rPr>
                        <w:t xml:space="preserve">useful information: </w:t>
                      </w:r>
                      <w:r w:rsidR="00176582">
                        <w:rPr>
                          <w:color w:val="1D1B11" w:themeColor="background2" w:themeShade="1A"/>
                          <w:sz w:val="24"/>
                          <w:szCs w:val="24"/>
                        </w:rPr>
                        <w:t>(</w:t>
                      </w:r>
                      <w:r w:rsidR="006F7E64" w:rsidRPr="003306A5">
                        <w:rPr>
                          <w:color w:val="1D1B11" w:themeColor="background2" w:themeShade="1A"/>
                          <w:sz w:val="24"/>
                          <w:szCs w:val="24"/>
                        </w:rPr>
                        <w:t>Best method/time to contact, physical health impairments</w:t>
                      </w:r>
                      <w:r w:rsidR="005D61FD">
                        <w:rPr>
                          <w:color w:val="1D1B11" w:themeColor="background2" w:themeShade="1A"/>
                          <w:sz w:val="24"/>
                          <w:szCs w:val="24"/>
                        </w:rPr>
                        <w:t xml:space="preserve"> etc</w:t>
                      </w:r>
                      <w:r w:rsidR="00176582">
                        <w:rPr>
                          <w:color w:val="1D1B11" w:themeColor="background2" w:themeShade="1A"/>
                          <w:sz w:val="24"/>
                          <w:szCs w:val="24"/>
                        </w:rPr>
                        <w:t>.):</w:t>
                      </w:r>
                    </w:p>
                    <w:p w:rsidR="00176582" w:rsidRDefault="009108CF" w:rsidP="006F7E64">
                      <w:pPr>
                        <w:rPr>
                          <w:color w:val="1D1B11" w:themeColor="background2" w:themeShade="1A"/>
                          <w:sz w:val="24"/>
                          <w:szCs w:val="24"/>
                        </w:rPr>
                      </w:pPr>
                      <w:sdt>
                        <w:sdtPr>
                          <w:id w:val="-202791704"/>
                          <w:showingPlcHdr/>
                          <w:text/>
                        </w:sdtPr>
                        <w:sdtEndPr/>
                        <w:sdtContent>
                          <w:r w:rsidR="00176582" w:rsidRPr="008D5B5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76582" w:rsidRPr="003306A5" w:rsidRDefault="00176582" w:rsidP="006F7E64">
                      <w:pPr>
                        <w:rPr>
                          <w:color w:val="1D1B11" w:themeColor="background2" w:themeShade="1A"/>
                          <w:sz w:val="24"/>
                          <w:szCs w:val="24"/>
                        </w:rPr>
                      </w:pPr>
                    </w:p>
                    <w:p w:rsidR="006F7E64" w:rsidRDefault="006F7E64" w:rsidP="008D5B5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61268" w:rsidRPr="00955830">
        <w:rPr>
          <w:b/>
          <w:sz w:val="28"/>
          <w:szCs w:val="28"/>
        </w:rPr>
        <w:t>Service User Demographics</w:t>
      </w:r>
      <w:bookmarkStart w:id="0" w:name="_GoBack"/>
      <w:bookmarkEnd w:id="0"/>
    </w:p>
    <w:p w:rsidR="00DB4AC2" w:rsidRDefault="00DB4AC2" w:rsidP="00961268">
      <w:pPr>
        <w:spacing w:after="0" w:line="240" w:lineRule="auto"/>
        <w:rPr>
          <w:b/>
          <w:sz w:val="28"/>
          <w:szCs w:val="28"/>
        </w:rPr>
      </w:pPr>
    </w:p>
    <w:p w:rsidR="005D61FD" w:rsidRPr="006D3659" w:rsidRDefault="00270C27" w:rsidP="00961268">
      <w:pPr>
        <w:spacing w:after="0" w:line="240" w:lineRule="auto"/>
        <w:rPr>
          <w:b/>
          <w:sz w:val="28"/>
          <w:szCs w:val="28"/>
        </w:rPr>
      </w:pPr>
      <w:r w:rsidRPr="006D365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529D34" wp14:editId="7265B931">
                <wp:simplePos x="0" y="0"/>
                <wp:positionH relativeFrom="column">
                  <wp:posOffset>9525</wp:posOffset>
                </wp:positionH>
                <wp:positionV relativeFrom="paragraph">
                  <wp:posOffset>230505</wp:posOffset>
                </wp:positionV>
                <wp:extent cx="6581775" cy="1362075"/>
                <wp:effectExtent l="0" t="0" r="28575" b="28575"/>
                <wp:wrapTight wrapText="bothSides">
                  <wp:wrapPolygon edited="0">
                    <wp:start x="0" y="0"/>
                    <wp:lineTo x="0" y="21751"/>
                    <wp:lineTo x="21631" y="21751"/>
                    <wp:lineTo x="21631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C27" w:rsidRDefault="00270C27" w:rsidP="00270C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3D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Perceived or Reported Risk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(Please select one or more)</w:t>
                            </w:r>
                            <w:r w:rsidR="0023574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35742" w:rsidRDefault="009108CF" w:rsidP="00270C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262267424"/>
                                <w:showingPlcHdr/>
                                <w:comboBox>
                                  <w:listItem w:value="Choose an item."/>
                                  <w:listItem w:displayText="Safegurading Adult" w:value="Safeguarding Adult"/>
                                  <w:listItem w:displayText="Safeguarding Child" w:value="Safeguarding Child"/>
                                  <w:listItem w:displayText="Risk of Harm to Self" w:value="Risk of Harm to Self"/>
                                  <w:listItem w:displayText="Risk of Harm to Others" w:value="Risk of Harm to Others"/>
                                  <w:listItem w:displayText="Domestic Violence" w:value="Domestic Violence"/>
                                </w:comboBox>
                              </w:sdtPr>
                              <w:sdtEndPr/>
                              <w:sdtContent>
                                <w:r w:rsidR="00270C27" w:rsidRPr="0005618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270C2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712967942"/>
                                <w:showingPlcHdr/>
                                <w:comboBox>
                                  <w:listItem w:value="Choose an item."/>
                                  <w:listItem w:displayText="Safegurading Adult" w:value="Safeguarding Adult"/>
                                  <w:listItem w:displayText="Safeguarding Child" w:value="Safeguarding Child"/>
                                  <w:listItem w:displayText="Risk of Harm to Self" w:value="Risk of Harm to Self"/>
                                  <w:listItem w:displayText="Risk of Harm to Others" w:value="Risk of Harm to Others"/>
                                  <w:listItem w:displayText="Domestic Violence" w:value="Domestic Violence"/>
                                </w:comboBox>
                              </w:sdtPr>
                              <w:sdtEndPr/>
                              <w:sdtContent>
                                <w:r w:rsidR="00235742" w:rsidRPr="0005618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270C2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016377904"/>
                                <w:showingPlcHdr/>
                                <w:comboBox>
                                  <w:listItem w:value="Choose an item."/>
                                  <w:listItem w:displayText="Safegurading Adult" w:value="Safeguarding Adult"/>
                                  <w:listItem w:displayText="Safeguarding Child" w:value="Safeguarding Child"/>
                                  <w:listItem w:displayText="Risk of Harm to Self" w:value="Risk of Harm to Self"/>
                                  <w:listItem w:displayText="Risk of Harm to Others" w:value="Risk of Harm to Others"/>
                                  <w:listItem w:displayText="Domestic Violence" w:value="Domestic Violence"/>
                                </w:comboBox>
                              </w:sdtPr>
                              <w:sdtEndPr/>
                              <w:sdtContent>
                                <w:r w:rsidR="00A20BD1" w:rsidRPr="0005618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270C2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70C2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70C2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70C2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F7E64" w:rsidRPr="003306A5" w:rsidRDefault="006F7E6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06A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Safeguarding, vulnerable adult or child protection concerns</w:t>
                            </w:r>
                            <w:r w:rsidR="0023574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70C27" w:rsidRDefault="009108CF" w:rsidP="00A20B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-1863740090"/>
                                <w:showingPlcHdr/>
                                <w:text/>
                              </w:sdtPr>
                              <w:sdtEndPr/>
                              <w:sdtContent>
                                <w:r w:rsidR="00A20BD1" w:rsidRPr="00D9696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270C27" w:rsidRPr="00DF3D60" w:rsidRDefault="00270C27" w:rsidP="00270C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0C27" w:rsidRDefault="00270C27" w:rsidP="00270C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5616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515922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9D34" id="_x0000_s1028" type="#_x0000_t202" style="position:absolute;margin-left:.75pt;margin-top:18.15pt;width:518.25pt;height:10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hRJgIAAEw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WeUGKZR&#10;okcxBPIGBlJEdnrrSwx6sBgWBjxGlVOl3t4D/+qJgU3HzE7cOgd9J1iD2U3jzezi6ojjI0jdf4AG&#10;n2H7AAloaJ2O1CEZBNFRpeNZmZgKx8PFfDm9uppTwtE3fb0ocjTiG6x8vm6dD+8EaBI3FXUofYJn&#10;h3sfxtDnkPiaByWbrVQqGW5Xb5QjB4Ztsk3fCf2nMGVIX9HreTEfGfgrRJ6+P0FoGbDfldQVXZ6D&#10;WBl5e2saTJOVgUk17rE6ZU5ERu5GFsNQD0mxsz41NEdk1sHY3jiOuOnAfaekx9auqP+2Z05Qot4b&#10;VOd6OpvFWUjGbH5VoOEuPfWlhxmOUBUNlIzbTUjzE1M1cIsqtjLxG+UeMzmljC2bFDqNV5yJSztF&#10;/fgJrJ8AAAD//wMAUEsDBBQABgAIAAAAIQCNURxp3gAAAAkBAAAPAAAAZHJzL2Rvd25yZXYueG1s&#10;TI/BTsMwEETvSPyDtUhcUGvT0BBCnAohgegNWgRXN3aTCHsdbDcNf8/2BMfRjGbeVKvJWTaaEHuP&#10;Eq7nApjBxuseWwnv26dZASwmhVpZj0bCj4mwqs/PKlVqf8Q3M25Sy6gEY6kkdCkNJeex6YxTce4H&#10;g+TtfXAqkQwt10EdqdxZvhAi5071SAudGsxjZ5qvzcFJKG5exs+4zl4/mnxv79LV7fj8HaS8vJge&#10;7oElM6W/MJzwCR1qYtr5A+rILOklBSVkeQbsZIusoG87CYulKIDXFf//oP4FAAD//wMAUEsBAi0A&#10;FAAGAAgAAAAhALaDOJL+AAAA4QEAABMAAAAAAAAAAAAAAAAAAAAAAFtDb250ZW50X1R5cGVzXS54&#10;bWxQSwECLQAUAAYACAAAACEAOP0h/9YAAACUAQAACwAAAAAAAAAAAAAAAAAvAQAAX3JlbHMvLnJl&#10;bHNQSwECLQAUAAYACAAAACEAdNIIUSYCAABMBAAADgAAAAAAAAAAAAAAAAAuAgAAZHJzL2Uyb0Rv&#10;Yy54bWxQSwECLQAUAAYACAAAACEAjVEcad4AAAAJAQAADwAAAAAAAAAAAAAAAACABAAAZHJzL2Rv&#10;d25yZXYueG1sUEsFBgAAAAAEAAQA8wAAAIsFAAAAAA==&#10;">
                <v:textbox>
                  <w:txbxContent>
                    <w:p w:rsidR="00270C27" w:rsidRDefault="00270C27" w:rsidP="00270C2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F3D60">
                        <w:rPr>
                          <w:b/>
                          <w:sz w:val="24"/>
                          <w:szCs w:val="24"/>
                        </w:rPr>
                        <w:t xml:space="preserve">Perceived or Reported Risk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(Please select one or more)</w:t>
                      </w:r>
                      <w:r w:rsidR="00235742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235742" w:rsidRDefault="009108CF" w:rsidP="00270C2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262267424"/>
                          <w:showingPlcHdr/>
                          <w:comboBox>
                            <w:listItem w:value="Choose an item."/>
                            <w:listItem w:displayText="Safegurading Adult" w:value="Safeguarding Adult"/>
                            <w:listItem w:displayText="Safeguarding Child" w:value="Safeguarding Child"/>
                            <w:listItem w:displayText="Risk of Harm to Self" w:value="Risk of Harm to Self"/>
                            <w:listItem w:displayText="Risk of Harm to Others" w:value="Risk of Harm to Others"/>
                            <w:listItem w:displayText="Domestic Violence" w:value="Domestic Violence"/>
                          </w:comboBox>
                        </w:sdtPr>
                        <w:sdtEndPr/>
                        <w:sdtContent>
                          <w:r w:rsidR="00270C27" w:rsidRPr="0005618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270C2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712967942"/>
                          <w:showingPlcHdr/>
                          <w:comboBox>
                            <w:listItem w:value="Choose an item."/>
                            <w:listItem w:displayText="Safegurading Adult" w:value="Safeguarding Adult"/>
                            <w:listItem w:displayText="Safeguarding Child" w:value="Safeguarding Child"/>
                            <w:listItem w:displayText="Risk of Harm to Self" w:value="Risk of Harm to Self"/>
                            <w:listItem w:displayText="Risk of Harm to Others" w:value="Risk of Harm to Others"/>
                            <w:listItem w:displayText="Domestic Violence" w:value="Domestic Violence"/>
                          </w:comboBox>
                        </w:sdtPr>
                        <w:sdtEndPr/>
                        <w:sdtContent>
                          <w:r w:rsidR="00235742" w:rsidRPr="0005618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270C2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016377904"/>
                          <w:showingPlcHdr/>
                          <w:comboBox>
                            <w:listItem w:value="Choose an item."/>
                            <w:listItem w:displayText="Safegurading Adult" w:value="Safeguarding Adult"/>
                            <w:listItem w:displayText="Safeguarding Child" w:value="Safeguarding Child"/>
                            <w:listItem w:displayText="Risk of Harm to Self" w:value="Risk of Harm to Self"/>
                            <w:listItem w:displayText="Risk of Harm to Others" w:value="Risk of Harm to Others"/>
                            <w:listItem w:displayText="Domestic Violence" w:value="Domestic Violence"/>
                          </w:comboBox>
                        </w:sdtPr>
                        <w:sdtEndPr/>
                        <w:sdtContent>
                          <w:r w:rsidR="00A20BD1" w:rsidRPr="0005618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270C2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70C2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70C2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70C27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F7E64" w:rsidRPr="003306A5" w:rsidRDefault="006F7E6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306A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Safeguarding, vulnerable adult or child protection concerns</w:t>
                      </w:r>
                      <w:r w:rsidR="0023574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270C27" w:rsidRDefault="009108CF" w:rsidP="00A20B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id w:val="-1863740090"/>
                          <w:showingPlcHdr/>
                          <w:text/>
                        </w:sdtPr>
                        <w:sdtEndPr/>
                        <w:sdtContent>
                          <w:r w:rsidR="00A20BD1" w:rsidRPr="00D9696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270C27" w:rsidRPr="00DF3D60" w:rsidRDefault="00270C27" w:rsidP="00270C2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70C27" w:rsidRDefault="00270C27" w:rsidP="00270C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556164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1515922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tight"/>
              </v:shape>
            </w:pict>
          </mc:Fallback>
        </mc:AlternateContent>
      </w:r>
      <w:r w:rsidR="006D3659" w:rsidRPr="006D3659">
        <w:rPr>
          <w:b/>
          <w:sz w:val="28"/>
          <w:szCs w:val="28"/>
        </w:rPr>
        <w:t>Risks</w:t>
      </w:r>
    </w:p>
    <w:p w:rsidR="00955830" w:rsidRDefault="008F5FB0" w:rsidP="003306A5">
      <w:pPr>
        <w:spacing w:after="0" w:line="240" w:lineRule="auto"/>
        <w:rPr>
          <w:color w:val="FF0000"/>
        </w:rPr>
      </w:pPr>
      <w:r w:rsidRPr="006D3659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7260F2" wp14:editId="7CFE076A">
                <wp:simplePos x="0" y="0"/>
                <wp:positionH relativeFrom="column">
                  <wp:posOffset>-19050</wp:posOffset>
                </wp:positionH>
                <wp:positionV relativeFrom="paragraph">
                  <wp:posOffset>320040</wp:posOffset>
                </wp:positionV>
                <wp:extent cx="6581775" cy="8429625"/>
                <wp:effectExtent l="0" t="0" r="28575" b="28575"/>
                <wp:wrapTight wrapText="bothSides">
                  <wp:wrapPolygon edited="0">
                    <wp:start x="0" y="0"/>
                    <wp:lineTo x="0" y="21624"/>
                    <wp:lineTo x="21631" y="21624"/>
                    <wp:lineTo x="21631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42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1AB" w:rsidRDefault="006D11AB" w:rsidP="008F5FB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D11AB" w:rsidRPr="006D11AB" w:rsidRDefault="006D11AB" w:rsidP="008F5FB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ONE OF THE FOLLOWING MUST BE CHOSEN IN ORDER TO PROCESS THE REFERRAL:</w:t>
                            </w:r>
                          </w:p>
                          <w:p w:rsidR="00F57BE8" w:rsidRDefault="009108CF" w:rsidP="008F5FB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Times New Roman"/>
                                  <w:color w:val="FF0000"/>
                                  <w:sz w:val="24"/>
                                  <w:szCs w:val="24"/>
                                </w:rPr>
                                <w:alias w:val="Suspected diagnosis"/>
                                <w:tag w:val="Suspected diagnosis"/>
                                <w:id w:val="1141313818"/>
                                <w:comboBox>
                                  <w:listItem w:displayText="Click to choose an item:" w:value="Click to choose an item:"/>
                                  <w:listItem w:displayText="01 (Suspected)  First Episode Psychosis" w:value="01 (Suspected)  First Episode Psychosis"/>
                                  <w:listItem w:displayText="02 Ongoing or recurrent psychosis" w:value="02 Ongoing or recurrent psychosis"/>
                                  <w:listItem w:displayText="04 Depression" w:value="04 Depression"/>
                                  <w:listItem w:displayText="05 Anxiety" w:value="05 Anxiety"/>
                                  <w:listItem w:displayText="06 Obsessive compulsive disorder" w:value="06 Obsessive compulsive disorder"/>
                                  <w:listItem w:displayText="07 Phobias" w:value="07 Phobias"/>
                                  <w:listItem w:displayText="08 Organic brain disorder" w:value="08 Organic brain disorder"/>
                                  <w:listItem w:displayText="09 Drug and alcohol difficulties" w:value="09 Drug and alcohol difficulties"/>
                                  <w:listItem w:displayText="10 Unexplained physical symptoms" w:value="10 Unexplained physical symptoms"/>
                                  <w:listItem w:displayText="11 Post traumatic stress disorder" w:value="11 Post traumatic stress disorder"/>
                                  <w:listItem w:displayText="12 Eating Disorders" w:value="12 Eating Disorders"/>
                                  <w:listItem w:displayText="13 Perinatal Mental Health" w:value="13 Perinatal Mental Health"/>
                                  <w:listItem w:displayText="14 Personality Disorders" w:value="14 Personality Disorders"/>
                                  <w:listItem w:displayText="15 Self harm behaviours" w:value="15 Self harm behaviours"/>
                                  <w:listItem w:displayText="16 Conduct disorders" w:value="16 Conduct disorders"/>
                                  <w:listItem w:displayText="17 Neurodevelopmental disorders (inc ADHD, Autism)" w:value="17 Neurodevelopmental disorders (inc ADHD, Autism)"/>
                                  <w:listItem w:displayText="18 In Crisis" w:value="18 In Crisis"/>
                                  <w:listItem w:displayText="19 Relationship difficulties" w:value="19 Relationship difficulties"/>
                                  <w:listItem w:displayText="20 Gender discomfort issues" w:value="20 Gender discomfort issues"/>
                                  <w:listItem w:displayText="21 Attachment difficulties" w:value="21 Attachment difficulties"/>
                                  <w:listItem w:displayText="22 Self care issues" w:value="22 Self care issues"/>
                                  <w:listItem w:displayText="23 Adjustment to health issues" w:value="23 Adjustment to health issues"/>
                                </w:comboBox>
                              </w:sdtPr>
                              <w:sdtEndPr/>
                              <w:sdtContent>
                                <w:r w:rsidR="00A20BD1">
                                  <w:rPr>
                                    <w:rFonts w:ascii="Calibri" w:eastAsia="Calibri" w:hAnsi="Calibri" w:cs="Times New Roman"/>
                                    <w:color w:val="FF0000"/>
                                    <w:sz w:val="24"/>
                                    <w:szCs w:val="24"/>
                                  </w:rPr>
                                  <w:t>Click to choose an item</w:t>
                                </w:r>
                              </w:sdtContent>
                            </w:sdt>
                          </w:p>
                          <w:p w:rsidR="00F12019" w:rsidRDefault="00F12019" w:rsidP="008F5FB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12019" w:rsidRDefault="00F12019" w:rsidP="008F5F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Last consultation</w:t>
                            </w:r>
                            <w:r w:rsidR="006D11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701084593"/>
                              <w:showingPlcHdr/>
                              <w:text/>
                            </w:sdtPr>
                            <w:sdtEndPr/>
                            <w:sdtContent>
                              <w:p w:rsidR="006D11AB" w:rsidRDefault="006D11AB" w:rsidP="006D11A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F3D60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6D11AB" w:rsidRPr="00DF3D60" w:rsidDel="00DB4AC2" w:rsidRDefault="006D11AB" w:rsidP="008F5F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019" w:rsidRPr="00DF3D60" w:rsidRDefault="00F12019" w:rsidP="00F120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3D60">
                              <w:rPr>
                                <w:b/>
                                <w:sz w:val="24"/>
                                <w:szCs w:val="24"/>
                              </w:rPr>
                              <w:t>Current Treatment and Medication</w:t>
                            </w:r>
                            <w:r w:rsidR="006D11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91223520"/>
                              <w:showingPlcHdr/>
                              <w:text/>
                            </w:sdtPr>
                            <w:sdtEndPr/>
                            <w:sdtContent>
                              <w:p w:rsidR="00F12019" w:rsidRPr="00DF3D60" w:rsidRDefault="00F12019" w:rsidP="00F1201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F3D60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F12019" w:rsidRPr="005679AC" w:rsidRDefault="00F12019" w:rsidP="00F120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2019" w:rsidRPr="00DF3D60" w:rsidRDefault="00F12019" w:rsidP="00F120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3D60">
                              <w:rPr>
                                <w:b/>
                                <w:sz w:val="24"/>
                                <w:szCs w:val="24"/>
                              </w:rPr>
                              <w:t>Previous Treatment and Medication</w:t>
                            </w:r>
                            <w:r w:rsidR="006D11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558472781"/>
                              <w:showingPlcHdr/>
                              <w:text/>
                            </w:sdtPr>
                            <w:sdtEndPr/>
                            <w:sdtContent>
                              <w:p w:rsidR="00F12019" w:rsidRPr="00DF3D60" w:rsidRDefault="00F12019" w:rsidP="00F1201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F3D60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06B7C" w:rsidRDefault="00D06B7C" w:rsidP="008F5F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717D" w:rsidRDefault="00167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60F2" id="_x0000_s1029" type="#_x0000_t202" style="position:absolute;margin-left:-1.5pt;margin-top:25.2pt;width:518.25pt;height:66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PvJQIAAEw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eeUGKax&#10;RY+iD+QN9CSP7HTWF+j0YNEt9HiNXU6VensP/KsnBrYtM3tx6xx0rWA1ZjeJL7OrpwOOjyBV9wFq&#10;DMMOARJQ3zgdqUMyCKJjl06XzsRUOF7OZ8vJYjGjhKNtOc1X83yWYrDi6bl1PrwToEkUSuqw9Qme&#10;He99iOmw4sklRvOgZL2TSiXF7autcuTIcEx26Tuj/+SmDOlKupph7L9DjNP3JwgtA867khrLuDix&#10;IvL21tRpGgOTapAxZWXOREbuBhZDX/WpY69jgEhyBfUJmXUwjDeuIwotuO+UdDjaJfXfDswJStR7&#10;g91ZTabTuAtJmc4WOSru2lJdW5jhCFXSQMkgbkPan8iAgVvsYiMTv8+ZnFPGkU20n9cr7sS1nrye&#10;fwKbHwAAAP//AwBQSwMEFAAGAAgAAAAhACg0SPLhAAAACwEAAA8AAABkcnMvZG93bnJldi54bWxM&#10;j8FOwzAQRO9I/IO1SFxQa4Pbpg1xKoQEghuUqlzdZJtE2Otgu2n4e9wT3GY1q5k3xXq0hg3oQ+dI&#10;we1UAEOqXN1Ro2D78TRZAgtRU62NI1TwgwHW5eVFofPanegdh01sWAqhkGsFbYx9znmoWrQ6TF2P&#10;lLyD81bHdPqG116fUrg1/E6IBbe6o9TQ6h4fW6y+NkerYDl7GT7Dq3zbVYuDWcWbbHj+9kpdX40P&#10;98AijvHvGc74CR3KxLR3R6oDMwomMk2JCuZiBuzsCynnwPZJySxbAS8L/n9D+QsAAP//AwBQSwEC&#10;LQAUAAYACAAAACEAtoM4kv4AAADhAQAAEwAAAAAAAAAAAAAAAAAAAAAAW0NvbnRlbnRfVHlwZXNd&#10;LnhtbFBLAQItABQABgAIAAAAIQA4/SH/1gAAAJQBAAALAAAAAAAAAAAAAAAAAC8BAABfcmVscy8u&#10;cmVsc1BLAQItABQABgAIAAAAIQAawAPvJQIAAEwEAAAOAAAAAAAAAAAAAAAAAC4CAABkcnMvZTJv&#10;RG9jLnhtbFBLAQItABQABgAIAAAAIQAoNEjy4QAAAAsBAAAPAAAAAAAAAAAAAAAAAH8EAABkcnMv&#10;ZG93bnJldi54bWxQSwUGAAAAAAQABADzAAAAjQUAAAAA&#10;">
                <v:textbox>
                  <w:txbxContent>
                    <w:p w:rsidR="006D11AB" w:rsidRDefault="006D11AB" w:rsidP="008F5FB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D11AB" w:rsidRPr="006D11AB" w:rsidRDefault="006D11AB" w:rsidP="008F5FB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ONE OF THE FOLLOWING MUST BE CHOSEN IN ORDER TO PROCESS THE REFERRAL:</w:t>
                      </w:r>
                    </w:p>
                    <w:p w:rsidR="00F57BE8" w:rsidRDefault="009108CF" w:rsidP="008F5FB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eastAsia="Calibri" w:hAnsi="Calibri" w:cs="Times New Roman"/>
                            <w:color w:val="FF0000"/>
                            <w:sz w:val="24"/>
                            <w:szCs w:val="24"/>
                          </w:rPr>
                          <w:alias w:val="Suspected diagnosis"/>
                          <w:tag w:val="Suspected diagnosis"/>
                          <w:id w:val="1141313818"/>
                          <w:comboBox>
                            <w:listItem w:displayText="Click to choose an item:" w:value="Click to choose an item:"/>
                            <w:listItem w:displayText="01 (Suspected)  First Episode Psychosis" w:value="01 (Suspected)  First Episode Psychosis"/>
                            <w:listItem w:displayText="02 Ongoing or recurrent psychosis" w:value="02 Ongoing or recurrent psychosis"/>
                            <w:listItem w:displayText="04 Depression" w:value="04 Depression"/>
                            <w:listItem w:displayText="05 Anxiety" w:value="05 Anxiety"/>
                            <w:listItem w:displayText="06 Obsessive compulsive disorder" w:value="06 Obsessive compulsive disorder"/>
                            <w:listItem w:displayText="07 Phobias" w:value="07 Phobias"/>
                            <w:listItem w:displayText="08 Organic brain disorder" w:value="08 Organic brain disorder"/>
                            <w:listItem w:displayText="09 Drug and alcohol difficulties" w:value="09 Drug and alcohol difficulties"/>
                            <w:listItem w:displayText="10 Unexplained physical symptoms" w:value="10 Unexplained physical symptoms"/>
                            <w:listItem w:displayText="11 Post traumatic stress disorder" w:value="11 Post traumatic stress disorder"/>
                            <w:listItem w:displayText="12 Eating Disorders" w:value="12 Eating Disorders"/>
                            <w:listItem w:displayText="13 Perinatal Mental Health" w:value="13 Perinatal Mental Health"/>
                            <w:listItem w:displayText="14 Personality Disorders" w:value="14 Personality Disorders"/>
                            <w:listItem w:displayText="15 Self harm behaviours" w:value="15 Self harm behaviours"/>
                            <w:listItem w:displayText="16 Conduct disorders" w:value="16 Conduct disorders"/>
                            <w:listItem w:displayText="17 Neurodevelopmental disorders (inc ADHD, Autism)" w:value="17 Neurodevelopmental disorders (inc ADHD, Autism)"/>
                            <w:listItem w:displayText="18 In Crisis" w:value="18 In Crisis"/>
                            <w:listItem w:displayText="19 Relationship difficulties" w:value="19 Relationship difficulties"/>
                            <w:listItem w:displayText="20 Gender discomfort issues" w:value="20 Gender discomfort issues"/>
                            <w:listItem w:displayText="21 Attachment difficulties" w:value="21 Attachment difficulties"/>
                            <w:listItem w:displayText="22 Self care issues" w:value="22 Self care issues"/>
                            <w:listItem w:displayText="23 Adjustment to health issues" w:value="23 Adjustment to health issues"/>
                          </w:comboBox>
                        </w:sdtPr>
                        <w:sdtEndPr/>
                        <w:sdtContent>
                          <w:r w:rsidR="00A20BD1">
                            <w:rPr>
                              <w:rFonts w:ascii="Calibri" w:eastAsia="Calibri" w:hAnsi="Calibri" w:cs="Times New Roman"/>
                              <w:color w:val="FF0000"/>
                              <w:sz w:val="24"/>
                              <w:szCs w:val="24"/>
                            </w:rPr>
                            <w:t>Click to choose an item</w:t>
                          </w:r>
                        </w:sdtContent>
                      </w:sdt>
                    </w:p>
                    <w:p w:rsidR="00F12019" w:rsidRDefault="00F12019" w:rsidP="008F5FB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12019" w:rsidRDefault="00F12019" w:rsidP="008F5F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Last consultation</w:t>
                      </w:r>
                      <w:r w:rsidR="006D11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-701084593"/>
                        <w:showingPlcHdr/>
                        <w:text/>
                      </w:sdtPr>
                      <w:sdtEndPr/>
                      <w:sdtContent>
                        <w:p w:rsidR="006D11AB" w:rsidRDefault="006D11AB" w:rsidP="006D11AB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F3D60">
                            <w:rPr>
                              <w:rStyle w:val="PlaceholderText"/>
                              <w:sz w:val="24"/>
                              <w:szCs w:val="24"/>
                            </w:rPr>
                            <w:t>Click here to enter text.</w:t>
                          </w:r>
                        </w:p>
                      </w:sdtContent>
                    </w:sdt>
                    <w:p w:rsidR="006D11AB" w:rsidRPr="00DF3D60" w:rsidDel="00DB4AC2" w:rsidRDefault="006D11AB" w:rsidP="008F5FB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12019" w:rsidRPr="00DF3D60" w:rsidRDefault="00F12019" w:rsidP="00F1201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F3D60">
                        <w:rPr>
                          <w:b/>
                          <w:sz w:val="24"/>
                          <w:szCs w:val="24"/>
                        </w:rPr>
                        <w:t>Current Treatment and Medication</w:t>
                      </w:r>
                      <w:r w:rsidR="006D11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491223520"/>
                        <w:showingPlcHdr/>
                        <w:text/>
                      </w:sdtPr>
                      <w:sdtEndPr/>
                      <w:sdtContent>
                        <w:p w:rsidR="00F12019" w:rsidRPr="00DF3D60" w:rsidRDefault="00F12019" w:rsidP="00F1201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F3D60">
                            <w:rPr>
                              <w:rStyle w:val="PlaceholderText"/>
                              <w:sz w:val="24"/>
                              <w:szCs w:val="24"/>
                            </w:rPr>
                            <w:t>Click here to enter text.</w:t>
                          </w:r>
                        </w:p>
                      </w:sdtContent>
                    </w:sdt>
                    <w:p w:rsidR="00F12019" w:rsidRPr="005679AC" w:rsidRDefault="00F12019" w:rsidP="00F1201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2019" w:rsidRPr="00DF3D60" w:rsidRDefault="00F12019" w:rsidP="00F1201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F3D60">
                        <w:rPr>
                          <w:b/>
                          <w:sz w:val="24"/>
                          <w:szCs w:val="24"/>
                        </w:rPr>
                        <w:t>Previous Treatment and Medication</w:t>
                      </w:r>
                      <w:r w:rsidR="006D11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-558472781"/>
                        <w:showingPlcHdr/>
                        <w:text/>
                      </w:sdtPr>
                      <w:sdtEndPr/>
                      <w:sdtContent>
                        <w:p w:rsidR="00F12019" w:rsidRPr="00DF3D60" w:rsidRDefault="00F12019" w:rsidP="00F1201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F3D60">
                            <w:rPr>
                              <w:rStyle w:val="PlaceholderText"/>
                              <w:sz w:val="24"/>
                              <w:szCs w:val="24"/>
                            </w:rPr>
                            <w:t>Click here to enter text.</w:t>
                          </w:r>
                        </w:p>
                      </w:sdtContent>
                    </w:sdt>
                    <w:p w:rsidR="00D06B7C" w:rsidRDefault="00D06B7C" w:rsidP="008F5FB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717D" w:rsidRDefault="0016717D"/>
                  </w:txbxContent>
                </v:textbox>
                <w10:wrap type="tight"/>
              </v:shape>
            </w:pict>
          </mc:Fallback>
        </mc:AlternateContent>
      </w:r>
      <w:r w:rsidR="00955830" w:rsidRPr="00955830">
        <w:rPr>
          <w:b/>
          <w:sz w:val="28"/>
          <w:szCs w:val="28"/>
        </w:rPr>
        <w:t xml:space="preserve">Reason for Referral </w:t>
      </w:r>
      <w:r w:rsidR="00955830" w:rsidRPr="007C035E">
        <w:rPr>
          <w:color w:val="FF0000"/>
        </w:rPr>
        <w:t xml:space="preserve">(For advice, please call </w:t>
      </w:r>
      <w:r w:rsidR="007C035E" w:rsidRPr="007C035E">
        <w:rPr>
          <w:b/>
          <w:color w:val="FF0000"/>
        </w:rPr>
        <w:t>020 3317</w:t>
      </w:r>
      <w:r w:rsidR="00860BEC">
        <w:rPr>
          <w:b/>
          <w:color w:val="FF0000"/>
        </w:rPr>
        <w:t xml:space="preserve"> 7300</w:t>
      </w:r>
      <w:r w:rsidR="007C035E">
        <w:rPr>
          <w:color w:val="FF0000"/>
        </w:rPr>
        <w:t xml:space="preserve"> </w:t>
      </w:r>
      <w:r w:rsidR="00955830" w:rsidRPr="007C035E">
        <w:rPr>
          <w:color w:val="FF0000"/>
        </w:rPr>
        <w:t xml:space="preserve">during office hours and ask for </w:t>
      </w:r>
      <w:r w:rsidR="00955830" w:rsidRPr="00EF57BF">
        <w:rPr>
          <w:color w:val="FF0000"/>
          <w:u w:val="single"/>
        </w:rPr>
        <w:t>Intake worker</w:t>
      </w:r>
      <w:r w:rsidR="00955830" w:rsidRPr="007C035E">
        <w:rPr>
          <w:color w:val="FF0000"/>
        </w:rPr>
        <w:t>)</w:t>
      </w:r>
    </w:p>
    <w:p w:rsidR="008F5FB0" w:rsidRPr="00955830" w:rsidRDefault="008F5FB0" w:rsidP="00955830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63"/>
      </w:tblGrid>
      <w:tr w:rsidR="00DF3D60" w:rsidTr="003306A5">
        <w:trPr>
          <w:trHeight w:val="10215"/>
        </w:trPr>
        <w:tc>
          <w:tcPr>
            <w:tcW w:w="10363" w:type="dxa"/>
          </w:tcPr>
          <w:p w:rsidR="005679AC" w:rsidRPr="005679AC" w:rsidRDefault="005679AC" w:rsidP="00DF3D60">
            <w:pPr>
              <w:rPr>
                <w:b/>
                <w:sz w:val="16"/>
                <w:szCs w:val="16"/>
              </w:rPr>
            </w:pPr>
          </w:p>
          <w:p w:rsidR="003645A8" w:rsidRDefault="003645A8" w:rsidP="003645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37"/>
            </w:tblGrid>
            <w:tr w:rsidR="003645A8" w:rsidTr="00B636E8">
              <w:trPr>
                <w:trHeight w:val="2674"/>
              </w:trPr>
              <w:tc>
                <w:tcPr>
                  <w:tcW w:w="10682" w:type="dxa"/>
                </w:tcPr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Pr="006D11AB">
                    <w:rPr>
                      <w:b/>
                      <w:sz w:val="24"/>
                      <w:szCs w:val="24"/>
                    </w:rPr>
                    <w:t>EMIS Summary</w:t>
                  </w:r>
                  <w:r w:rsidR="000E1FF5" w:rsidRPr="006D11AB">
                    <w:rPr>
                      <w:b/>
                      <w:sz w:val="24"/>
                      <w:szCs w:val="24"/>
                    </w:rPr>
                    <w:t xml:space="preserve"> for GPs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Height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Weight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Body Mass Index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Blood pressure Reading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CVD Risk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Physical Activity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Lifestyle advice/counselling given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Diabetes                   Hypertension                        CVD                              COPD                       Asthma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Blood parameters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Serum cholesterol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Glucose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Thyroid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Hb.A1C – Diabetic control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Alcohol consumption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Alcohol advice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Smoking history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Smoking cessation advice given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Drug use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Cannabis                                    Cocaine                          Heroin, E/MDMA                           Other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Main drug used</w:t>
                  </w:r>
                </w:p>
                <w:p w:rsidR="003645A8" w:rsidRDefault="003645A8" w:rsidP="00B636E8">
                  <w:pPr>
                    <w:rPr>
                      <w:sz w:val="24"/>
                      <w:szCs w:val="24"/>
                    </w:rPr>
                  </w:pPr>
                </w:p>
                <w:p w:rsidR="003645A8" w:rsidRPr="00F406C8" w:rsidRDefault="003645A8" w:rsidP="00B636E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F3D60" w:rsidRPr="003418C0" w:rsidRDefault="00DF3D60" w:rsidP="00DF3D60">
            <w:pPr>
              <w:rPr>
                <w:b/>
                <w:sz w:val="24"/>
                <w:szCs w:val="24"/>
              </w:rPr>
            </w:pPr>
          </w:p>
          <w:p w:rsidR="006D3659" w:rsidRDefault="006D3659" w:rsidP="00DF3D60">
            <w:pPr>
              <w:rPr>
                <w:sz w:val="24"/>
                <w:szCs w:val="24"/>
              </w:rPr>
            </w:pPr>
          </w:p>
          <w:p w:rsidR="00F171A9" w:rsidRPr="001C4A13" w:rsidRDefault="00F171A9" w:rsidP="00F171A9">
            <w:pPr>
              <w:rPr>
                <w:sz w:val="24"/>
                <w:szCs w:val="24"/>
              </w:rPr>
            </w:pPr>
          </w:p>
        </w:tc>
      </w:tr>
    </w:tbl>
    <w:p w:rsidR="00860BEC" w:rsidRDefault="00860BEC" w:rsidP="00961268">
      <w:pPr>
        <w:spacing w:after="0" w:line="240" w:lineRule="auto"/>
        <w:rPr>
          <w:sz w:val="28"/>
          <w:szCs w:val="28"/>
        </w:rPr>
      </w:pPr>
    </w:p>
    <w:p w:rsidR="000804A4" w:rsidRDefault="004F5CD5" w:rsidP="003306A5">
      <w:pPr>
        <w:spacing w:after="0" w:line="240" w:lineRule="auto"/>
        <w:ind w:left="720"/>
        <w:rPr>
          <w:rFonts w:ascii="Arial Bold" w:eastAsia="Times New Roman" w:hAnsi="Arial Bold" w:cs="Times New Roman"/>
          <w:b/>
          <w:bCs/>
          <w:szCs w:val="20"/>
          <w:lang w:eastAsia="x-none"/>
        </w:rPr>
      </w:pPr>
      <w:r w:rsidRPr="00F406C8">
        <w:rPr>
          <w:b/>
          <w:color w:val="FF0000"/>
          <w:sz w:val="28"/>
          <w:szCs w:val="28"/>
        </w:rPr>
        <w:t>Please return this form by email</w:t>
      </w:r>
      <w:r>
        <w:rPr>
          <w:b/>
          <w:color w:val="FF0000"/>
          <w:sz w:val="28"/>
          <w:szCs w:val="28"/>
        </w:rPr>
        <w:t xml:space="preserve"> with any supporting documents</w:t>
      </w:r>
      <w:r w:rsidR="000804A4">
        <w:rPr>
          <w:b/>
          <w:color w:val="FF0000"/>
          <w:sz w:val="28"/>
          <w:szCs w:val="28"/>
        </w:rPr>
        <w:t xml:space="preserve"> to:</w:t>
      </w:r>
      <w:r w:rsidR="000804A4" w:rsidRPr="000804A4">
        <w:rPr>
          <w:rFonts w:ascii="Arial Bold" w:eastAsia="Times New Roman" w:hAnsi="Arial Bold" w:cs="Times New Roman"/>
          <w:b/>
          <w:bCs/>
          <w:szCs w:val="20"/>
          <w:lang w:eastAsia="x-none"/>
        </w:rPr>
        <w:t xml:space="preserve"> </w:t>
      </w:r>
    </w:p>
    <w:p w:rsidR="00F12019" w:rsidRDefault="00F12019" w:rsidP="003306A5">
      <w:pPr>
        <w:spacing w:after="0" w:line="240" w:lineRule="auto"/>
        <w:ind w:left="2160" w:firstLine="720"/>
        <w:rPr>
          <w:rFonts w:ascii="Arial Bold" w:eastAsia="Times New Roman" w:hAnsi="Arial Bold" w:cs="Times New Roman"/>
          <w:b/>
          <w:bCs/>
          <w:sz w:val="28"/>
          <w:szCs w:val="20"/>
          <w:lang w:eastAsia="x-none"/>
        </w:rPr>
      </w:pPr>
    </w:p>
    <w:p w:rsidR="004F5CD5" w:rsidRPr="00F12019" w:rsidRDefault="009108CF" w:rsidP="003306A5">
      <w:pPr>
        <w:spacing w:after="0" w:line="240" w:lineRule="auto"/>
        <w:ind w:left="2160" w:firstLine="720"/>
        <w:rPr>
          <w:b/>
          <w:color w:val="FF0000"/>
          <w:sz w:val="28"/>
          <w:szCs w:val="28"/>
        </w:rPr>
      </w:pPr>
      <w:hyperlink r:id="rId8" w:history="1">
        <w:r w:rsidR="000804A4" w:rsidRPr="003306A5">
          <w:rPr>
            <w:rStyle w:val="Hyperlink"/>
            <w:rFonts w:ascii="Arial Bold" w:hAnsi="Arial Bold"/>
            <w:b/>
            <w:sz w:val="28"/>
          </w:rPr>
          <w:t>cim-tr.aat-referrals@nhs.net</w:t>
        </w:r>
      </w:hyperlink>
    </w:p>
    <w:p w:rsidR="000804A4" w:rsidRDefault="000804A4" w:rsidP="003306A5">
      <w:pPr>
        <w:spacing w:after="0" w:line="240" w:lineRule="auto"/>
        <w:ind w:left="720"/>
        <w:rPr>
          <w:b/>
          <w:color w:val="FF0000"/>
          <w:sz w:val="28"/>
          <w:szCs w:val="28"/>
        </w:rPr>
      </w:pPr>
    </w:p>
    <w:p w:rsidR="00860BEC" w:rsidRDefault="00860BEC" w:rsidP="00961268">
      <w:pPr>
        <w:spacing w:after="0" w:line="240" w:lineRule="auto"/>
        <w:rPr>
          <w:sz w:val="28"/>
          <w:szCs w:val="28"/>
        </w:rPr>
      </w:pPr>
    </w:p>
    <w:p w:rsidR="00860BEC" w:rsidRDefault="00860BEC" w:rsidP="00961268">
      <w:pPr>
        <w:spacing w:after="0" w:line="240" w:lineRule="auto"/>
        <w:rPr>
          <w:sz w:val="28"/>
          <w:szCs w:val="28"/>
        </w:rPr>
      </w:pPr>
    </w:p>
    <w:p w:rsidR="00DF3D60" w:rsidRDefault="00235742" w:rsidP="003306A5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DF3D60" w:rsidSect="00961268">
      <w:headerReference w:type="default" r:id="rId9"/>
      <w:footerReference w:type="default" r:id="rId10"/>
      <w:pgSz w:w="11906" w:h="16838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CF" w:rsidRDefault="009108CF" w:rsidP="008E44C3">
      <w:pPr>
        <w:spacing w:after="0" w:line="240" w:lineRule="auto"/>
      </w:pPr>
      <w:r>
        <w:separator/>
      </w:r>
    </w:p>
  </w:endnote>
  <w:endnote w:type="continuationSeparator" w:id="0">
    <w:p w:rsidR="009108CF" w:rsidRDefault="009108CF" w:rsidP="008E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C4" w:rsidRDefault="006413FB" w:rsidP="003306A5">
    <w:pPr>
      <w:spacing w:after="0" w:line="240" w:lineRule="auto"/>
      <w:ind w:firstLine="720"/>
      <w:rPr>
        <w:rFonts w:ascii="Arial" w:eastAsia="Times New Roman" w:hAnsi="Arial" w:cs="Times New Roman"/>
        <w:color w:val="0000FF"/>
        <w:sz w:val="26"/>
        <w:szCs w:val="26"/>
        <w:u w:val="single"/>
        <w:lang w:val="en-US"/>
      </w:rPr>
    </w:pPr>
    <w:r w:rsidRPr="003306A5">
      <w:rPr>
        <w:rFonts w:ascii="Arial" w:eastAsia="Times New Roman" w:hAnsi="Arial" w:cs="Times New Roman"/>
        <w:color w:val="00B050"/>
        <w:sz w:val="26"/>
        <w:szCs w:val="26"/>
        <w:lang w:val="en-US"/>
      </w:rPr>
      <w:t xml:space="preserve"> </w:t>
    </w:r>
    <w:r w:rsidR="00662AC4">
      <w:rPr>
        <w:rFonts w:ascii="Arial" w:eastAsia="Times New Roman" w:hAnsi="Arial" w:cs="Times New Roman"/>
        <w:noProof/>
        <w:color w:val="0000FF"/>
        <w:sz w:val="26"/>
        <w:szCs w:val="26"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0E1263FD" wp14:editId="729291B0">
          <wp:simplePos x="0" y="0"/>
          <wp:positionH relativeFrom="column">
            <wp:posOffset>5819775</wp:posOffset>
          </wp:positionH>
          <wp:positionV relativeFrom="paragraph">
            <wp:posOffset>172085</wp:posOffset>
          </wp:positionV>
          <wp:extent cx="962025" cy="590550"/>
          <wp:effectExtent l="0" t="0" r="9525" b="0"/>
          <wp:wrapTight wrapText="bothSides">
            <wp:wrapPolygon edited="0">
              <wp:start x="0" y="0"/>
              <wp:lineTo x="0" y="20903"/>
              <wp:lineTo x="21386" y="20903"/>
              <wp:lineTo x="2138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AC4" w:rsidRDefault="00662AC4" w:rsidP="008E44C3">
    <w:pPr>
      <w:spacing w:after="0" w:line="240" w:lineRule="auto"/>
      <w:rPr>
        <w:rFonts w:ascii="Arial" w:eastAsia="Times New Roman" w:hAnsi="Arial" w:cs="Times New Roman"/>
        <w:color w:val="0000FF"/>
        <w:sz w:val="26"/>
        <w:szCs w:val="26"/>
        <w:u w:val="single"/>
        <w:lang w:val="en-US"/>
      </w:rPr>
    </w:pPr>
  </w:p>
  <w:p w:rsidR="00662AC4" w:rsidRDefault="00662AC4" w:rsidP="008E44C3">
    <w:pPr>
      <w:spacing w:after="0" w:line="240" w:lineRule="auto"/>
      <w:rPr>
        <w:rFonts w:ascii="Arial" w:eastAsia="Times New Roman" w:hAnsi="Arial" w:cs="Times New Roman"/>
        <w:color w:val="0000FF"/>
        <w:sz w:val="26"/>
        <w:szCs w:val="26"/>
        <w:u w:val="single"/>
        <w:lang w:val="en-US"/>
      </w:rPr>
    </w:pPr>
    <w:r>
      <w:rPr>
        <w:rFonts w:ascii="Arial" w:eastAsia="Times New Roman" w:hAnsi="Arial" w:cs="Times New Roman"/>
        <w:noProof/>
        <w:color w:val="72E937"/>
        <w:sz w:val="26"/>
        <w:szCs w:val="26"/>
        <w:lang w:eastAsia="en-GB"/>
      </w:rPr>
      <w:drawing>
        <wp:anchor distT="0" distB="0" distL="114300" distR="114300" simplePos="0" relativeHeight="251659264" behindDoc="0" locked="0" layoutInCell="1" allowOverlap="1" wp14:anchorId="5F00C732" wp14:editId="3BE6A6C0">
          <wp:simplePos x="0" y="0"/>
          <wp:positionH relativeFrom="page">
            <wp:align>center</wp:align>
          </wp:positionH>
          <wp:positionV relativeFrom="page">
            <wp:posOffset>10225405</wp:posOffset>
          </wp:positionV>
          <wp:extent cx="4395600" cy="241200"/>
          <wp:effectExtent l="0" t="0" r="0" b="6985"/>
          <wp:wrapTight wrapText="bothSides">
            <wp:wrapPolygon edited="0">
              <wp:start x="0" y="0"/>
              <wp:lineTo x="0" y="20517"/>
              <wp:lineTo x="21438" y="20517"/>
              <wp:lineTo x="21438" y="0"/>
              <wp:lineTo x="0" y="0"/>
            </wp:wrapPolygon>
          </wp:wrapTight>
          <wp:docPr id="3" name="Picture 3" descr="C&amp;I StraplineSingle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&amp;I StraplineSingle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600" cy="24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AC4" w:rsidRPr="008E44C3" w:rsidRDefault="00662AC4" w:rsidP="008E44C3">
    <w:pPr>
      <w:spacing w:after="0" w:line="240" w:lineRule="auto"/>
      <w:rPr>
        <w:rFonts w:ascii="Arial" w:eastAsia="Times New Roman" w:hAnsi="Arial" w:cs="Times New Roman"/>
        <w:color w:val="72E937"/>
        <w:sz w:val="26"/>
        <w:szCs w:val="26"/>
        <w:lang w:val="en-US"/>
      </w:rPr>
    </w:pPr>
  </w:p>
  <w:p w:rsidR="00662AC4" w:rsidRDefault="00662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CF" w:rsidRDefault="009108CF" w:rsidP="008E44C3">
      <w:pPr>
        <w:spacing w:after="0" w:line="240" w:lineRule="auto"/>
      </w:pPr>
      <w:r>
        <w:separator/>
      </w:r>
    </w:p>
  </w:footnote>
  <w:footnote w:type="continuationSeparator" w:id="0">
    <w:p w:rsidR="009108CF" w:rsidRDefault="009108CF" w:rsidP="008E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8D" w:rsidRPr="00F32929" w:rsidRDefault="00662AC4" w:rsidP="008E44C3">
    <w:pPr>
      <w:keepNext/>
      <w:spacing w:after="0" w:line="240" w:lineRule="auto"/>
      <w:outlineLvl w:val="0"/>
      <w:rPr>
        <w:rFonts w:ascii="Arial" w:eastAsia="Times New Roman" w:hAnsi="Arial" w:cs="Times New Roman"/>
        <w:b/>
        <w:bCs/>
        <w:sz w:val="24"/>
        <w:szCs w:val="24"/>
        <w:lang w:eastAsia="x-none"/>
      </w:rPr>
    </w:pPr>
    <w:r>
      <w:rPr>
        <w:rFonts w:ascii="Arial" w:eastAsia="Times New Roman" w:hAnsi="Arial" w:cs="Times New Roman"/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29626B2A" wp14:editId="3FB5E24E">
          <wp:simplePos x="0" y="0"/>
          <wp:positionH relativeFrom="column">
            <wp:posOffset>3496310</wp:posOffset>
          </wp:positionH>
          <wp:positionV relativeFrom="paragraph">
            <wp:posOffset>-206375</wp:posOffset>
          </wp:positionV>
          <wp:extent cx="3475990" cy="552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9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2929">
      <w:rPr>
        <w:rFonts w:ascii="Arial" w:eastAsia="Times New Roman" w:hAnsi="Arial" w:cs="Times New Roman"/>
        <w:b/>
        <w:bCs/>
        <w:sz w:val="24"/>
        <w:szCs w:val="24"/>
        <w:lang w:eastAsia="x-none"/>
      </w:rPr>
      <w:t>Mental Health Assessment and Advice Team</w:t>
    </w:r>
  </w:p>
  <w:p w:rsidR="00B811B9" w:rsidRPr="003306A5" w:rsidRDefault="00662AC4" w:rsidP="008E44C3">
    <w:pPr>
      <w:keepNext/>
      <w:spacing w:after="0" w:line="240" w:lineRule="auto"/>
      <w:outlineLvl w:val="0"/>
      <w:rPr>
        <w:rFonts w:ascii="Arial" w:eastAsia="Times New Roman" w:hAnsi="Arial" w:cs="Times New Roman"/>
        <w:bCs/>
        <w:sz w:val="20"/>
        <w:szCs w:val="20"/>
        <w:lang w:eastAsia="x-none"/>
      </w:rPr>
    </w:pPr>
    <w:r>
      <w:rPr>
        <w:rFonts w:ascii="Arial" w:eastAsia="Times New Roman" w:hAnsi="Arial" w:cs="Times New Roman"/>
        <w:bCs/>
        <w:sz w:val="20"/>
        <w:szCs w:val="20"/>
        <w:lang w:eastAsia="x-none"/>
      </w:rPr>
      <w:tab/>
    </w:r>
    <w:r>
      <w:rPr>
        <w:rFonts w:ascii="Arial" w:eastAsia="Times New Roman" w:hAnsi="Arial" w:cs="Times New Roman"/>
        <w:bCs/>
        <w:sz w:val="20"/>
        <w:szCs w:val="20"/>
        <w:lang w:eastAsia="x-none"/>
      </w:rPr>
      <w:tab/>
    </w:r>
  </w:p>
  <w:p w:rsidR="00662AC4" w:rsidRPr="003306A5" w:rsidRDefault="009108CF" w:rsidP="003306A5">
    <w:pPr>
      <w:keepNext/>
      <w:spacing w:after="0" w:line="240" w:lineRule="auto"/>
      <w:ind w:left="2160" w:firstLine="720"/>
      <w:outlineLvl w:val="0"/>
      <w:rPr>
        <w:rFonts w:ascii="Arial Bold" w:eastAsia="Times New Roman" w:hAnsi="Arial Bold" w:cs="Times New Roman"/>
        <w:b/>
        <w:bCs/>
        <w:szCs w:val="20"/>
        <w:lang w:eastAsia="x-none"/>
      </w:rPr>
    </w:pPr>
    <w:hyperlink r:id="rId2" w:history="1">
      <w:r w:rsidR="00B811B9" w:rsidRPr="003306A5">
        <w:rPr>
          <w:rStyle w:val="Hyperlink"/>
          <w:rFonts w:ascii="Arial Bold" w:hAnsi="Arial Bold"/>
          <w:b/>
          <w:sz w:val="28"/>
        </w:rPr>
        <w:t>cim-tr.aat-referrals@nhs.net</w:t>
      </w:r>
    </w:hyperlink>
  </w:p>
  <w:p w:rsidR="00B811B9" w:rsidRPr="00F32929" w:rsidRDefault="00B811B9" w:rsidP="008E44C3">
    <w:pPr>
      <w:keepNext/>
      <w:spacing w:after="0" w:line="240" w:lineRule="auto"/>
      <w:outlineLvl w:val="0"/>
      <w:rPr>
        <w:rFonts w:ascii="Arial" w:eastAsia="Times New Roman" w:hAnsi="Arial" w:cs="Times New Roman"/>
        <w:bCs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E09C8"/>
    <w:multiLevelType w:val="hybridMultilevel"/>
    <w:tmpl w:val="00F0430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AF"/>
    <w:rsid w:val="00047778"/>
    <w:rsid w:val="00063593"/>
    <w:rsid w:val="000647C9"/>
    <w:rsid w:val="000804A4"/>
    <w:rsid w:val="000937C9"/>
    <w:rsid w:val="000A022E"/>
    <w:rsid w:val="000E1FF5"/>
    <w:rsid w:val="000E2EF8"/>
    <w:rsid w:val="001614B8"/>
    <w:rsid w:val="0016717D"/>
    <w:rsid w:val="00176582"/>
    <w:rsid w:val="001A7AD7"/>
    <w:rsid w:val="001C4A13"/>
    <w:rsid w:val="001D6136"/>
    <w:rsid w:val="001E282D"/>
    <w:rsid w:val="00214249"/>
    <w:rsid w:val="00215251"/>
    <w:rsid w:val="00235742"/>
    <w:rsid w:val="00254ABD"/>
    <w:rsid w:val="002632FA"/>
    <w:rsid w:val="00270C27"/>
    <w:rsid w:val="002D1EEB"/>
    <w:rsid w:val="002E1A44"/>
    <w:rsid w:val="003306A5"/>
    <w:rsid w:val="00337BD4"/>
    <w:rsid w:val="003418C0"/>
    <w:rsid w:val="003645A8"/>
    <w:rsid w:val="00367FB3"/>
    <w:rsid w:val="00395B9D"/>
    <w:rsid w:val="004050F4"/>
    <w:rsid w:val="004A00D2"/>
    <w:rsid w:val="004F5CD5"/>
    <w:rsid w:val="005679AC"/>
    <w:rsid w:val="00575D6C"/>
    <w:rsid w:val="00583A81"/>
    <w:rsid w:val="005D61FD"/>
    <w:rsid w:val="00625733"/>
    <w:rsid w:val="006413FB"/>
    <w:rsid w:val="006548C0"/>
    <w:rsid w:val="006566FC"/>
    <w:rsid w:val="00662AC4"/>
    <w:rsid w:val="00674755"/>
    <w:rsid w:val="006A16A6"/>
    <w:rsid w:val="006A16DB"/>
    <w:rsid w:val="006C5637"/>
    <w:rsid w:val="006D11AB"/>
    <w:rsid w:val="006D3659"/>
    <w:rsid w:val="006D728D"/>
    <w:rsid w:val="006F7E64"/>
    <w:rsid w:val="00737C5F"/>
    <w:rsid w:val="00785136"/>
    <w:rsid w:val="007A74CC"/>
    <w:rsid w:val="007C035E"/>
    <w:rsid w:val="00821212"/>
    <w:rsid w:val="00846396"/>
    <w:rsid w:val="00851DA4"/>
    <w:rsid w:val="00860BEC"/>
    <w:rsid w:val="008801AD"/>
    <w:rsid w:val="008D5B52"/>
    <w:rsid w:val="008E44C3"/>
    <w:rsid w:val="008F5FB0"/>
    <w:rsid w:val="00905BEC"/>
    <w:rsid w:val="009108CF"/>
    <w:rsid w:val="0092365C"/>
    <w:rsid w:val="009454FD"/>
    <w:rsid w:val="00955830"/>
    <w:rsid w:val="00961268"/>
    <w:rsid w:val="009A3760"/>
    <w:rsid w:val="009B6308"/>
    <w:rsid w:val="00A20BD1"/>
    <w:rsid w:val="00A87B40"/>
    <w:rsid w:val="00AB66C3"/>
    <w:rsid w:val="00AF0DF5"/>
    <w:rsid w:val="00B2508B"/>
    <w:rsid w:val="00B50F1B"/>
    <w:rsid w:val="00B811B9"/>
    <w:rsid w:val="00B825AF"/>
    <w:rsid w:val="00B90A8B"/>
    <w:rsid w:val="00C5128A"/>
    <w:rsid w:val="00CB3DDF"/>
    <w:rsid w:val="00D06B7C"/>
    <w:rsid w:val="00D25B74"/>
    <w:rsid w:val="00D45148"/>
    <w:rsid w:val="00D90BD3"/>
    <w:rsid w:val="00DA0916"/>
    <w:rsid w:val="00DA2F46"/>
    <w:rsid w:val="00DB4AC2"/>
    <w:rsid w:val="00DC298D"/>
    <w:rsid w:val="00DF3D60"/>
    <w:rsid w:val="00E01EF7"/>
    <w:rsid w:val="00E01F31"/>
    <w:rsid w:val="00E02111"/>
    <w:rsid w:val="00E45401"/>
    <w:rsid w:val="00E502BD"/>
    <w:rsid w:val="00E66F1F"/>
    <w:rsid w:val="00EA51CA"/>
    <w:rsid w:val="00EB314C"/>
    <w:rsid w:val="00EF57BF"/>
    <w:rsid w:val="00F12019"/>
    <w:rsid w:val="00F171A9"/>
    <w:rsid w:val="00F258F4"/>
    <w:rsid w:val="00F32929"/>
    <w:rsid w:val="00F32B4B"/>
    <w:rsid w:val="00F406C8"/>
    <w:rsid w:val="00F5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73408E-6AFE-49BA-A308-9D24261D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C3"/>
  </w:style>
  <w:style w:type="paragraph" w:styleId="Footer">
    <w:name w:val="footer"/>
    <w:basedOn w:val="Normal"/>
    <w:link w:val="FooterChar"/>
    <w:uiPriority w:val="99"/>
    <w:unhideWhenUsed/>
    <w:rsid w:val="008E4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C3"/>
  </w:style>
  <w:style w:type="paragraph" w:styleId="BalloonText">
    <w:name w:val="Balloon Text"/>
    <w:basedOn w:val="Normal"/>
    <w:link w:val="BalloonTextChar"/>
    <w:uiPriority w:val="99"/>
    <w:semiHidden/>
    <w:unhideWhenUsed/>
    <w:rsid w:val="008E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2929"/>
    <w:rPr>
      <w:color w:val="808080"/>
    </w:rPr>
  </w:style>
  <w:style w:type="table" w:styleId="TableGrid">
    <w:name w:val="Table Grid"/>
    <w:basedOn w:val="TableNormal"/>
    <w:uiPriority w:val="59"/>
    <w:rsid w:val="0096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AC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81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-tr.aat-referrals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m-tr.aat-referrals@nhs.ne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7835425C9433FBF4B567E1E2D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DDF6-BCCD-4AB9-A97D-BD7FAB47CD12}"/>
      </w:docPartPr>
      <w:docPartBody>
        <w:p w:rsidR="004A2283" w:rsidRDefault="003E061F" w:rsidP="003E061F">
          <w:pPr>
            <w:pStyle w:val="AF37835425C9433FBF4B567E1E2D028C1"/>
          </w:pPr>
          <w:r w:rsidRPr="00D9696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83"/>
    <w:rsid w:val="000A744C"/>
    <w:rsid w:val="000F30AB"/>
    <w:rsid w:val="001001E1"/>
    <w:rsid w:val="001C349B"/>
    <w:rsid w:val="00364DB1"/>
    <w:rsid w:val="003E061F"/>
    <w:rsid w:val="004A2283"/>
    <w:rsid w:val="00796628"/>
    <w:rsid w:val="008F6907"/>
    <w:rsid w:val="00A9676E"/>
    <w:rsid w:val="00DB02AC"/>
    <w:rsid w:val="00E8423C"/>
    <w:rsid w:val="00ED4754"/>
    <w:rsid w:val="00F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2AC"/>
    <w:rPr>
      <w:color w:val="808080"/>
    </w:rPr>
  </w:style>
  <w:style w:type="paragraph" w:customStyle="1" w:styleId="3B725A8B56BC44B5BFA100A36AC4C501">
    <w:name w:val="3B725A8B56BC44B5BFA100A36AC4C501"/>
    <w:rsid w:val="004A2283"/>
  </w:style>
  <w:style w:type="paragraph" w:customStyle="1" w:styleId="DF4F42BDE07F49408F399417830E56C5">
    <w:name w:val="DF4F42BDE07F49408F399417830E56C5"/>
    <w:rsid w:val="004A2283"/>
  </w:style>
  <w:style w:type="paragraph" w:customStyle="1" w:styleId="AF37835425C9433FBF4B567E1E2D028C">
    <w:name w:val="AF37835425C9433FBF4B567E1E2D028C"/>
    <w:rsid w:val="004A2283"/>
    <w:rPr>
      <w:rFonts w:eastAsiaTheme="minorHAnsi"/>
      <w:lang w:eastAsia="en-US"/>
    </w:rPr>
  </w:style>
  <w:style w:type="paragraph" w:customStyle="1" w:styleId="DF4F42BDE07F49408F399417830E56C51">
    <w:name w:val="DF4F42BDE07F49408F399417830E56C51"/>
    <w:rsid w:val="004A2283"/>
    <w:rPr>
      <w:rFonts w:eastAsiaTheme="minorHAnsi"/>
      <w:lang w:eastAsia="en-US"/>
    </w:rPr>
  </w:style>
  <w:style w:type="paragraph" w:customStyle="1" w:styleId="CC33FFC50E6A426DB4362ACE25F224C6">
    <w:name w:val="CC33FFC50E6A426DB4362ACE25F224C6"/>
    <w:rsid w:val="004A2283"/>
    <w:rPr>
      <w:rFonts w:eastAsiaTheme="minorHAnsi"/>
      <w:lang w:eastAsia="en-US"/>
    </w:rPr>
  </w:style>
  <w:style w:type="paragraph" w:customStyle="1" w:styleId="44FB6130A6964301BB64EE17B4001B87">
    <w:name w:val="44FB6130A6964301BB64EE17B4001B87"/>
    <w:rsid w:val="004A2283"/>
    <w:rPr>
      <w:rFonts w:eastAsiaTheme="minorHAnsi"/>
      <w:lang w:eastAsia="en-US"/>
    </w:rPr>
  </w:style>
  <w:style w:type="paragraph" w:customStyle="1" w:styleId="B36400F25EDD4FECACE18A289A62B9B1">
    <w:name w:val="B36400F25EDD4FECACE18A289A62B9B1"/>
    <w:rsid w:val="004A2283"/>
    <w:rPr>
      <w:rFonts w:eastAsiaTheme="minorHAnsi"/>
      <w:lang w:eastAsia="en-US"/>
    </w:rPr>
  </w:style>
  <w:style w:type="paragraph" w:customStyle="1" w:styleId="77ED1FC62EB64A8C9B9FA2707159577B">
    <w:name w:val="77ED1FC62EB64A8C9B9FA2707159577B"/>
    <w:rsid w:val="004A2283"/>
    <w:rPr>
      <w:rFonts w:eastAsiaTheme="minorHAnsi"/>
      <w:lang w:eastAsia="en-US"/>
    </w:rPr>
  </w:style>
  <w:style w:type="paragraph" w:customStyle="1" w:styleId="5AC63737FD2146A89AD0430B81B44870">
    <w:name w:val="5AC63737FD2146A89AD0430B81B44870"/>
    <w:rsid w:val="004A2283"/>
    <w:rPr>
      <w:rFonts w:eastAsiaTheme="minorHAnsi"/>
      <w:lang w:eastAsia="en-US"/>
    </w:rPr>
  </w:style>
  <w:style w:type="paragraph" w:customStyle="1" w:styleId="76ABF90E875F444F94D77DCA9B04AD15">
    <w:name w:val="76ABF90E875F444F94D77DCA9B04AD15"/>
    <w:rsid w:val="004A2283"/>
    <w:rPr>
      <w:rFonts w:eastAsiaTheme="minorHAnsi"/>
      <w:lang w:eastAsia="en-US"/>
    </w:rPr>
  </w:style>
  <w:style w:type="paragraph" w:customStyle="1" w:styleId="82BAC12090EC4C1D960840530F9401AE">
    <w:name w:val="82BAC12090EC4C1D960840530F9401AE"/>
    <w:rsid w:val="004A2283"/>
    <w:rPr>
      <w:rFonts w:eastAsiaTheme="minorHAnsi"/>
      <w:lang w:eastAsia="en-US"/>
    </w:rPr>
  </w:style>
  <w:style w:type="paragraph" w:customStyle="1" w:styleId="29C2EFDC335A415CB9E3339B8F8AAA5A">
    <w:name w:val="29C2EFDC335A415CB9E3339B8F8AAA5A"/>
    <w:rsid w:val="004A2283"/>
    <w:rPr>
      <w:rFonts w:eastAsiaTheme="minorHAnsi"/>
      <w:lang w:eastAsia="en-US"/>
    </w:rPr>
  </w:style>
  <w:style w:type="paragraph" w:customStyle="1" w:styleId="B9CCAC40B7A04D0594F07F10D92394A0">
    <w:name w:val="B9CCAC40B7A04D0594F07F10D92394A0"/>
    <w:rsid w:val="004A2283"/>
    <w:rPr>
      <w:rFonts w:eastAsiaTheme="minorHAnsi"/>
      <w:lang w:eastAsia="en-US"/>
    </w:rPr>
  </w:style>
  <w:style w:type="paragraph" w:customStyle="1" w:styleId="CCF8B1E17BB74B509BE2884AD77B2E91">
    <w:name w:val="CCF8B1E17BB74B509BE2884AD77B2E91"/>
    <w:rsid w:val="004A2283"/>
    <w:rPr>
      <w:rFonts w:eastAsiaTheme="minorHAnsi"/>
      <w:lang w:eastAsia="en-US"/>
    </w:rPr>
  </w:style>
  <w:style w:type="paragraph" w:customStyle="1" w:styleId="CCE9399F9A3A47CAA2C67A5602F7F316">
    <w:name w:val="CCE9399F9A3A47CAA2C67A5602F7F316"/>
    <w:rsid w:val="004A2283"/>
    <w:rPr>
      <w:rFonts w:eastAsiaTheme="minorHAnsi"/>
      <w:lang w:eastAsia="en-US"/>
    </w:rPr>
  </w:style>
  <w:style w:type="paragraph" w:customStyle="1" w:styleId="365599110E414F9CA0ADF35FD3FEE44E">
    <w:name w:val="365599110E414F9CA0ADF35FD3FEE44E"/>
    <w:rsid w:val="004A2283"/>
  </w:style>
  <w:style w:type="paragraph" w:customStyle="1" w:styleId="61945588F17E47B388D74984F923B4CA">
    <w:name w:val="61945588F17E47B388D74984F923B4CA"/>
    <w:rsid w:val="004A2283"/>
  </w:style>
  <w:style w:type="paragraph" w:customStyle="1" w:styleId="AF37835425C9433FBF4B567E1E2D028C1">
    <w:name w:val="AF37835425C9433FBF4B567E1E2D028C1"/>
    <w:rsid w:val="003E061F"/>
    <w:rPr>
      <w:rFonts w:eastAsiaTheme="minorHAnsi"/>
      <w:lang w:eastAsia="en-US"/>
    </w:rPr>
  </w:style>
  <w:style w:type="paragraph" w:customStyle="1" w:styleId="DF4F42BDE07F49408F399417830E56C52">
    <w:name w:val="DF4F42BDE07F49408F399417830E56C52"/>
    <w:rsid w:val="003E061F"/>
    <w:rPr>
      <w:rFonts w:eastAsiaTheme="minorHAnsi"/>
      <w:lang w:eastAsia="en-US"/>
    </w:rPr>
  </w:style>
  <w:style w:type="paragraph" w:customStyle="1" w:styleId="CC33FFC50E6A426DB4362ACE25F224C61">
    <w:name w:val="CC33FFC50E6A426DB4362ACE25F224C61"/>
    <w:rsid w:val="003E061F"/>
    <w:rPr>
      <w:rFonts w:eastAsiaTheme="minorHAnsi"/>
      <w:lang w:eastAsia="en-US"/>
    </w:rPr>
  </w:style>
  <w:style w:type="paragraph" w:customStyle="1" w:styleId="44FB6130A6964301BB64EE17B4001B871">
    <w:name w:val="44FB6130A6964301BB64EE17B4001B871"/>
    <w:rsid w:val="003E061F"/>
    <w:rPr>
      <w:rFonts w:eastAsiaTheme="minorHAnsi"/>
      <w:lang w:eastAsia="en-US"/>
    </w:rPr>
  </w:style>
  <w:style w:type="paragraph" w:customStyle="1" w:styleId="B36400F25EDD4FECACE18A289A62B9B11">
    <w:name w:val="B36400F25EDD4FECACE18A289A62B9B11"/>
    <w:rsid w:val="003E061F"/>
    <w:rPr>
      <w:rFonts w:eastAsiaTheme="minorHAnsi"/>
      <w:lang w:eastAsia="en-US"/>
    </w:rPr>
  </w:style>
  <w:style w:type="paragraph" w:customStyle="1" w:styleId="9EB64845CB254A7F8A12E4B908E3DFAB">
    <w:name w:val="9EB64845CB254A7F8A12E4B908E3DFAB"/>
    <w:rsid w:val="003E061F"/>
    <w:rPr>
      <w:rFonts w:eastAsiaTheme="minorHAnsi"/>
      <w:lang w:eastAsia="en-US"/>
    </w:rPr>
  </w:style>
  <w:style w:type="paragraph" w:customStyle="1" w:styleId="77ED1FC62EB64A8C9B9FA2707159577B1">
    <w:name w:val="77ED1FC62EB64A8C9B9FA2707159577B1"/>
    <w:rsid w:val="003E061F"/>
    <w:rPr>
      <w:rFonts w:eastAsiaTheme="minorHAnsi"/>
      <w:lang w:eastAsia="en-US"/>
    </w:rPr>
  </w:style>
  <w:style w:type="paragraph" w:customStyle="1" w:styleId="5AC63737FD2146A89AD0430B81B448701">
    <w:name w:val="5AC63737FD2146A89AD0430B81B448701"/>
    <w:rsid w:val="003E061F"/>
    <w:rPr>
      <w:rFonts w:eastAsiaTheme="minorHAnsi"/>
      <w:lang w:eastAsia="en-US"/>
    </w:rPr>
  </w:style>
  <w:style w:type="paragraph" w:customStyle="1" w:styleId="6E95FB5FAECD44F1838C354D2DCD932A">
    <w:name w:val="6E95FB5FAECD44F1838C354D2DCD932A"/>
    <w:rsid w:val="003E061F"/>
    <w:rPr>
      <w:rFonts w:eastAsiaTheme="minorHAnsi"/>
      <w:lang w:eastAsia="en-US"/>
    </w:rPr>
  </w:style>
  <w:style w:type="paragraph" w:customStyle="1" w:styleId="AE3A41EFEF434FA3A31DE3F5AF7752A9">
    <w:name w:val="AE3A41EFEF434FA3A31DE3F5AF7752A9"/>
    <w:rsid w:val="003E061F"/>
    <w:rPr>
      <w:rFonts w:eastAsiaTheme="minorHAnsi"/>
      <w:lang w:eastAsia="en-US"/>
    </w:rPr>
  </w:style>
  <w:style w:type="paragraph" w:customStyle="1" w:styleId="A51096735C364F9F85CE0798BA57AB99">
    <w:name w:val="A51096735C364F9F85CE0798BA57AB99"/>
    <w:rsid w:val="003E061F"/>
    <w:rPr>
      <w:rFonts w:eastAsiaTheme="minorHAnsi"/>
      <w:lang w:eastAsia="en-US"/>
    </w:rPr>
  </w:style>
  <w:style w:type="paragraph" w:customStyle="1" w:styleId="BFA88F674CC842BCBEECDE1AA93D2897">
    <w:name w:val="BFA88F674CC842BCBEECDE1AA93D2897"/>
    <w:rsid w:val="003E061F"/>
    <w:rPr>
      <w:rFonts w:eastAsiaTheme="minorHAnsi"/>
      <w:lang w:eastAsia="en-US"/>
    </w:rPr>
  </w:style>
  <w:style w:type="paragraph" w:customStyle="1" w:styleId="5CC8C21FA37B4CE9AAFF1C4C8052237A">
    <w:name w:val="5CC8C21FA37B4CE9AAFF1C4C8052237A"/>
    <w:rsid w:val="003E061F"/>
    <w:rPr>
      <w:rFonts w:eastAsiaTheme="minorHAnsi"/>
      <w:lang w:eastAsia="en-US"/>
    </w:rPr>
  </w:style>
  <w:style w:type="paragraph" w:customStyle="1" w:styleId="FF7633A1256F474F9649B834F77C112A">
    <w:name w:val="FF7633A1256F474F9649B834F77C112A"/>
    <w:rsid w:val="003E061F"/>
    <w:rPr>
      <w:rFonts w:eastAsiaTheme="minorHAnsi"/>
      <w:lang w:eastAsia="en-US"/>
    </w:rPr>
  </w:style>
  <w:style w:type="paragraph" w:customStyle="1" w:styleId="45FA832B6F1C4E7ABDDC63F412514045">
    <w:name w:val="45FA832B6F1C4E7ABDDC63F412514045"/>
    <w:rsid w:val="003E061F"/>
  </w:style>
  <w:style w:type="paragraph" w:customStyle="1" w:styleId="EC48D1A8859041D29069EAA6DCF9ABF7">
    <w:name w:val="EC48D1A8859041D29069EAA6DCF9ABF7"/>
    <w:rsid w:val="00ED4754"/>
  </w:style>
  <w:style w:type="paragraph" w:customStyle="1" w:styleId="EDE0A68D207E42C0A3BDC9F0FFA8D301">
    <w:name w:val="EDE0A68D207E42C0A3BDC9F0FFA8D301"/>
    <w:rsid w:val="00ED4754"/>
  </w:style>
  <w:style w:type="paragraph" w:customStyle="1" w:styleId="F17277CA72DF4BAEB9845B3DA9FC6B06">
    <w:name w:val="F17277CA72DF4BAEB9845B3DA9FC6B06"/>
    <w:rsid w:val="008F6907"/>
  </w:style>
  <w:style w:type="paragraph" w:customStyle="1" w:styleId="5767ECEDAF3D478A8B7C1863577111A2">
    <w:name w:val="5767ECEDAF3D478A8B7C1863577111A2"/>
    <w:rsid w:val="008F6907"/>
  </w:style>
  <w:style w:type="paragraph" w:customStyle="1" w:styleId="37B01C4168F54C4E83D7A916FCB41A06">
    <w:name w:val="37B01C4168F54C4E83D7A916FCB41A06"/>
    <w:rsid w:val="008F6907"/>
  </w:style>
  <w:style w:type="paragraph" w:customStyle="1" w:styleId="C8D821EEB79347229A32914B48653281">
    <w:name w:val="C8D821EEB79347229A32914B48653281"/>
    <w:rsid w:val="001001E1"/>
  </w:style>
  <w:style w:type="paragraph" w:customStyle="1" w:styleId="CF50A62FC6C34020A9759082396B3A47">
    <w:name w:val="CF50A62FC6C34020A9759082396B3A47"/>
    <w:rsid w:val="001001E1"/>
  </w:style>
  <w:style w:type="paragraph" w:customStyle="1" w:styleId="410B601FF0D04AAD8A5BC0E42CA1D487">
    <w:name w:val="410B601FF0D04AAD8A5BC0E42CA1D487"/>
    <w:rsid w:val="00E8423C"/>
  </w:style>
  <w:style w:type="paragraph" w:customStyle="1" w:styleId="E93DD191D44F488F911C35D1FAB50504">
    <w:name w:val="E93DD191D44F488F911C35D1FAB50504"/>
    <w:rsid w:val="00E8423C"/>
  </w:style>
  <w:style w:type="paragraph" w:customStyle="1" w:styleId="2FBB02F4C25A4591B9CAC6F427103ECC">
    <w:name w:val="2FBB02F4C25A4591B9CAC6F427103ECC"/>
    <w:rsid w:val="00796628"/>
  </w:style>
  <w:style w:type="paragraph" w:customStyle="1" w:styleId="3B71D18CB9C742B3924067F275E96DF0">
    <w:name w:val="3B71D18CB9C742B3924067F275E96DF0"/>
    <w:rsid w:val="00DB02AC"/>
  </w:style>
  <w:style w:type="paragraph" w:customStyle="1" w:styleId="81F6C3705DEB45C9B2824634FE9D5B7A">
    <w:name w:val="81F6C3705DEB45C9B2824634FE9D5B7A"/>
    <w:rsid w:val="00DB0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47B3-63D0-4EE2-B3F6-33483A96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&amp; Islington Foundation Trust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adrian.callender</dc:creator>
  <cp:lastModifiedBy>Gregory, Rachel - Website Administrator</cp:lastModifiedBy>
  <cp:revision>2</cp:revision>
  <cp:lastPrinted>2016-04-25T14:35:00Z</cp:lastPrinted>
  <dcterms:created xsi:type="dcterms:W3CDTF">2017-07-27T10:22:00Z</dcterms:created>
  <dcterms:modified xsi:type="dcterms:W3CDTF">2017-07-27T10:22:00Z</dcterms:modified>
</cp:coreProperties>
</file>